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30ECD1" w14:textId="1782C572" w:rsidR="008E770A" w:rsidRPr="008E770A" w:rsidRDefault="008E770A" w:rsidP="008A0E3F">
      <w:pPr>
        <w:keepNext/>
        <w:keepLines/>
        <w:spacing w:before="240" w:after="0"/>
        <w:ind w:right="3"/>
        <w:jc w:val="center"/>
        <w:outlineLvl w:val="0"/>
        <w:rPr>
          <w:rFonts w:ascii="Arial" w:eastAsia="Calibri" w:hAnsi="Arial" w:cs="Arial"/>
          <w:b/>
          <w:color w:val="000000"/>
          <w:sz w:val="32"/>
          <w:lang w:eastAsia="en-GB"/>
        </w:rPr>
      </w:pPr>
      <w:r w:rsidRPr="008E770A">
        <w:rPr>
          <w:rFonts w:ascii="Arial" w:eastAsia="Calibri" w:hAnsi="Arial" w:cs="Arial"/>
          <w:b/>
          <w:color w:val="000000"/>
          <w:sz w:val="32"/>
          <w:lang w:eastAsia="en-GB"/>
        </w:rPr>
        <w:t xml:space="preserve">Reporting at Meetings of the Council or </w:t>
      </w:r>
      <w:r w:rsidR="006950D5">
        <w:rPr>
          <w:rFonts w:ascii="Arial" w:eastAsia="Calibri" w:hAnsi="Arial" w:cs="Arial"/>
          <w:b/>
          <w:color w:val="000000"/>
          <w:sz w:val="32"/>
          <w:lang w:eastAsia="en-GB"/>
        </w:rPr>
        <w:t xml:space="preserve">its </w:t>
      </w:r>
      <w:r w:rsidRPr="008E770A">
        <w:rPr>
          <w:rFonts w:ascii="Arial" w:eastAsia="Calibri" w:hAnsi="Arial" w:cs="Arial"/>
          <w:b/>
          <w:color w:val="000000"/>
          <w:sz w:val="32"/>
          <w:lang w:eastAsia="en-GB"/>
        </w:rPr>
        <w:t>Committees</w:t>
      </w:r>
      <w:r w:rsidR="008A0E3F">
        <w:rPr>
          <w:rFonts w:ascii="Arial" w:eastAsia="Calibri" w:hAnsi="Arial" w:cs="Arial"/>
          <w:b/>
          <w:color w:val="000000"/>
          <w:sz w:val="32"/>
          <w:lang w:eastAsia="en-GB"/>
        </w:rPr>
        <w:t xml:space="preserve"> Policy</w:t>
      </w:r>
    </w:p>
    <w:p w14:paraId="35FA024A" w14:textId="77777777" w:rsidR="008E770A" w:rsidRPr="008E770A" w:rsidRDefault="008E770A" w:rsidP="008E770A">
      <w:pPr>
        <w:spacing w:after="44"/>
        <w:ind w:left="59"/>
        <w:jc w:val="center"/>
        <w:rPr>
          <w:rFonts w:ascii="Arial" w:eastAsia="Calibri" w:hAnsi="Arial" w:cs="Arial"/>
          <w:color w:val="000000"/>
          <w:sz w:val="24"/>
          <w:lang w:eastAsia="en-GB"/>
        </w:rPr>
      </w:pPr>
      <w:r w:rsidRPr="008E770A">
        <w:rPr>
          <w:rFonts w:ascii="Arial" w:eastAsia="Calibri" w:hAnsi="Arial" w:cs="Arial"/>
          <w:b/>
          <w:color w:val="000000"/>
          <w:sz w:val="24"/>
          <w:lang w:eastAsia="en-GB"/>
        </w:rPr>
        <w:t xml:space="preserve"> </w:t>
      </w:r>
    </w:p>
    <w:p w14:paraId="01A24526" w14:textId="277A58CC" w:rsidR="00FF102B" w:rsidRDefault="008E770A" w:rsidP="008E770A">
      <w:pPr>
        <w:spacing w:after="26" w:line="269" w:lineRule="auto"/>
        <w:rPr>
          <w:rFonts w:ascii="Arial" w:eastAsia="Calibri" w:hAnsi="Arial" w:cs="Arial"/>
          <w:color w:val="000000"/>
          <w:sz w:val="24"/>
          <w:lang w:eastAsia="en-GB"/>
        </w:rPr>
      </w:pPr>
      <w:r w:rsidRPr="008E770A">
        <w:rPr>
          <w:rFonts w:ascii="Arial" w:eastAsia="Calibri" w:hAnsi="Arial" w:cs="Arial"/>
          <w:color w:val="000000"/>
          <w:sz w:val="24"/>
          <w:lang w:eastAsia="en-GB"/>
        </w:rPr>
        <w:t>The Council supports the principles of openness and transparency</w:t>
      </w:r>
      <w:r w:rsidR="006950D5">
        <w:rPr>
          <w:rFonts w:ascii="Arial" w:eastAsia="Calibri" w:hAnsi="Arial" w:cs="Arial"/>
          <w:color w:val="000000"/>
          <w:sz w:val="24"/>
          <w:lang w:eastAsia="en-GB"/>
        </w:rPr>
        <w:t>. As such,</w:t>
      </w:r>
      <w:r w:rsidRPr="008E770A">
        <w:rPr>
          <w:rFonts w:ascii="Arial" w:eastAsia="Calibri" w:hAnsi="Arial" w:cs="Arial"/>
          <w:color w:val="000000"/>
          <w:sz w:val="24"/>
          <w:lang w:eastAsia="en-GB"/>
        </w:rPr>
        <w:t xml:space="preserve"> it allows recording, </w:t>
      </w:r>
      <w:r w:rsidR="001937FF" w:rsidRPr="008E770A">
        <w:rPr>
          <w:rFonts w:ascii="Arial" w:eastAsia="Calibri" w:hAnsi="Arial" w:cs="Arial"/>
          <w:color w:val="000000"/>
          <w:sz w:val="24"/>
          <w:lang w:eastAsia="en-GB"/>
        </w:rPr>
        <w:t>filming,</w:t>
      </w:r>
      <w:r w:rsidRPr="008E770A">
        <w:rPr>
          <w:rFonts w:ascii="Arial" w:eastAsia="Calibri" w:hAnsi="Arial" w:cs="Arial"/>
          <w:color w:val="000000"/>
          <w:sz w:val="24"/>
          <w:lang w:eastAsia="en-GB"/>
        </w:rPr>
        <w:t xml:space="preserve"> and photograph</w:t>
      </w:r>
      <w:r w:rsidR="00051A94">
        <w:rPr>
          <w:rFonts w:ascii="Arial" w:eastAsia="Calibri" w:hAnsi="Arial" w:cs="Arial"/>
          <w:color w:val="000000"/>
          <w:sz w:val="24"/>
          <w:lang w:eastAsia="en-GB"/>
        </w:rPr>
        <w:t>y during</w:t>
      </w:r>
      <w:r w:rsidRPr="008E770A">
        <w:rPr>
          <w:rFonts w:ascii="Arial" w:eastAsia="Calibri" w:hAnsi="Arial" w:cs="Arial"/>
          <w:color w:val="000000"/>
          <w:sz w:val="24"/>
          <w:lang w:eastAsia="en-GB"/>
        </w:rPr>
        <w:t xml:space="preserve"> its meetings</w:t>
      </w:r>
      <w:r w:rsidR="00B54D05">
        <w:rPr>
          <w:rFonts w:ascii="Arial" w:eastAsia="Calibri" w:hAnsi="Arial" w:cs="Arial"/>
          <w:color w:val="000000"/>
          <w:sz w:val="24"/>
          <w:lang w:eastAsia="en-GB"/>
        </w:rPr>
        <w:t>,</w:t>
      </w:r>
      <w:r w:rsidRPr="008E770A">
        <w:rPr>
          <w:rFonts w:ascii="Arial" w:eastAsia="Calibri" w:hAnsi="Arial" w:cs="Arial"/>
          <w:color w:val="000000"/>
          <w:sz w:val="24"/>
          <w:lang w:eastAsia="en-GB"/>
        </w:rPr>
        <w:t xml:space="preserve"> </w:t>
      </w:r>
      <w:r w:rsidR="00B54D05">
        <w:rPr>
          <w:rFonts w:ascii="Arial" w:eastAsia="Calibri" w:hAnsi="Arial" w:cs="Arial"/>
          <w:color w:val="000000"/>
          <w:sz w:val="24"/>
          <w:lang w:eastAsia="en-GB"/>
        </w:rPr>
        <w:t xml:space="preserve">where they </w:t>
      </w:r>
      <w:r w:rsidRPr="008E770A">
        <w:rPr>
          <w:rFonts w:ascii="Arial" w:eastAsia="Calibri" w:hAnsi="Arial" w:cs="Arial"/>
          <w:color w:val="000000"/>
          <w:sz w:val="24"/>
          <w:lang w:eastAsia="en-GB"/>
        </w:rPr>
        <w:t xml:space="preserve">are open to the public. </w:t>
      </w:r>
      <w:r w:rsidR="001937FF">
        <w:rPr>
          <w:rFonts w:ascii="Arial" w:eastAsia="Calibri" w:hAnsi="Arial" w:cs="Arial"/>
          <w:color w:val="000000"/>
          <w:sz w:val="24"/>
          <w:lang w:eastAsia="en-GB"/>
        </w:rPr>
        <w:t xml:space="preserve">The Council </w:t>
      </w:r>
      <w:r w:rsidRPr="008E770A">
        <w:rPr>
          <w:rFonts w:ascii="Arial" w:eastAsia="Calibri" w:hAnsi="Arial" w:cs="Arial"/>
          <w:color w:val="000000"/>
          <w:sz w:val="24"/>
          <w:lang w:eastAsia="en-GB"/>
        </w:rPr>
        <w:t>also allows the use of social networking websites (such as Twitter and Facebook) and blogging to communicate with people about what is happening, as it happens</w:t>
      </w:r>
      <w:r w:rsidR="00B14B19">
        <w:rPr>
          <w:rFonts w:ascii="Arial" w:eastAsia="Calibri" w:hAnsi="Arial" w:cs="Arial"/>
          <w:color w:val="000000"/>
          <w:sz w:val="24"/>
          <w:lang w:eastAsia="en-GB"/>
        </w:rPr>
        <w:t>.</w:t>
      </w:r>
    </w:p>
    <w:p w14:paraId="6364EF87" w14:textId="77777777" w:rsidR="00B14B19" w:rsidRDefault="00B14B19" w:rsidP="008E770A">
      <w:pPr>
        <w:spacing w:after="26" w:line="269" w:lineRule="auto"/>
        <w:rPr>
          <w:rFonts w:ascii="Arial" w:eastAsia="Calibri" w:hAnsi="Arial" w:cs="Arial"/>
          <w:color w:val="000000"/>
          <w:sz w:val="24"/>
          <w:lang w:eastAsia="en-GB"/>
        </w:rPr>
      </w:pPr>
    </w:p>
    <w:p w14:paraId="430DCA89" w14:textId="2882F087" w:rsidR="00B14B19" w:rsidRDefault="00B14B19" w:rsidP="008E770A">
      <w:pPr>
        <w:spacing w:after="26" w:line="269" w:lineRule="auto"/>
        <w:rPr>
          <w:rFonts w:ascii="Arial" w:eastAsia="Calibri" w:hAnsi="Arial" w:cs="Arial"/>
          <w:color w:val="000000"/>
          <w:sz w:val="24"/>
          <w:lang w:eastAsia="en-GB"/>
        </w:rPr>
      </w:pPr>
      <w:r>
        <w:rPr>
          <w:rFonts w:ascii="Arial" w:eastAsia="Calibri" w:hAnsi="Arial" w:cs="Arial"/>
          <w:color w:val="000000"/>
          <w:sz w:val="24"/>
          <w:lang w:eastAsia="en-GB"/>
        </w:rPr>
        <w:t>Any such reporting or commentating on Council or Committee proceedings</w:t>
      </w:r>
      <w:r w:rsidR="00032957">
        <w:rPr>
          <w:rFonts w:ascii="Arial" w:eastAsia="Calibri" w:hAnsi="Arial" w:cs="Arial"/>
          <w:color w:val="000000"/>
          <w:sz w:val="24"/>
          <w:lang w:eastAsia="en-GB"/>
        </w:rPr>
        <w:t xml:space="preserve"> is governed by legislation, specifically The Openness of Local Government Bodies Regulations 2014</w:t>
      </w:r>
      <w:r w:rsidR="00615213">
        <w:rPr>
          <w:rFonts w:ascii="Arial" w:eastAsia="Calibri" w:hAnsi="Arial" w:cs="Arial"/>
          <w:color w:val="000000"/>
          <w:sz w:val="24"/>
          <w:lang w:eastAsia="en-GB"/>
        </w:rPr>
        <w:t>. However, other legislation, such as the Data Protection Act 2018 and the Huma</w:t>
      </w:r>
      <w:r w:rsidR="001B7AC7">
        <w:rPr>
          <w:rFonts w:ascii="Arial" w:eastAsia="Calibri" w:hAnsi="Arial" w:cs="Arial"/>
          <w:color w:val="000000"/>
          <w:sz w:val="24"/>
          <w:lang w:eastAsia="en-GB"/>
        </w:rPr>
        <w:t xml:space="preserve">n Rights Act </w:t>
      </w:r>
      <w:r w:rsidR="0008184D">
        <w:rPr>
          <w:rFonts w:ascii="Arial" w:eastAsia="Calibri" w:hAnsi="Arial" w:cs="Arial"/>
          <w:color w:val="000000"/>
          <w:sz w:val="24"/>
          <w:lang w:eastAsia="en-GB"/>
        </w:rPr>
        <w:t>1998 along with</w:t>
      </w:r>
      <w:r w:rsidR="00387150">
        <w:rPr>
          <w:rFonts w:ascii="Arial" w:eastAsia="Calibri" w:hAnsi="Arial" w:cs="Arial"/>
          <w:color w:val="000000"/>
          <w:sz w:val="24"/>
          <w:lang w:eastAsia="en-GB"/>
        </w:rPr>
        <w:t xml:space="preserve"> legislation and common law relating to defamation and libel </w:t>
      </w:r>
      <w:r w:rsidR="009214E6">
        <w:rPr>
          <w:rFonts w:ascii="Arial" w:eastAsia="Calibri" w:hAnsi="Arial" w:cs="Arial"/>
          <w:color w:val="000000"/>
          <w:sz w:val="24"/>
          <w:lang w:eastAsia="en-GB"/>
        </w:rPr>
        <w:t>is also applicable.</w:t>
      </w:r>
    </w:p>
    <w:p w14:paraId="64927B23" w14:textId="70EC3F7B" w:rsidR="00FA38B2" w:rsidRPr="008E770A" w:rsidRDefault="00FA38B2" w:rsidP="008E770A">
      <w:pPr>
        <w:spacing w:after="26" w:line="269" w:lineRule="auto"/>
        <w:rPr>
          <w:rFonts w:ascii="Arial" w:eastAsia="Calibri" w:hAnsi="Arial" w:cs="Arial"/>
          <w:color w:val="000000"/>
          <w:sz w:val="24"/>
          <w:lang w:eastAsia="en-GB"/>
        </w:rPr>
      </w:pPr>
      <w:r>
        <w:rPr>
          <w:rFonts w:ascii="Arial" w:eastAsia="Calibri" w:hAnsi="Arial" w:cs="Arial"/>
          <w:color w:val="000000"/>
          <w:sz w:val="24"/>
          <w:lang w:eastAsia="en-GB"/>
        </w:rPr>
        <w:t xml:space="preserve">This policy is drafted in accordance with the </w:t>
      </w:r>
      <w:proofErr w:type="gramStart"/>
      <w:r>
        <w:rPr>
          <w:rFonts w:ascii="Arial" w:eastAsia="Calibri" w:hAnsi="Arial" w:cs="Arial"/>
          <w:color w:val="000000"/>
          <w:sz w:val="24"/>
          <w:lang w:eastAsia="en-GB"/>
        </w:rPr>
        <w:t>aforementioned legislation</w:t>
      </w:r>
      <w:proofErr w:type="gramEnd"/>
      <w:r>
        <w:rPr>
          <w:rFonts w:ascii="Arial" w:eastAsia="Calibri" w:hAnsi="Arial" w:cs="Arial"/>
          <w:color w:val="000000"/>
          <w:sz w:val="24"/>
          <w:lang w:eastAsia="en-GB"/>
        </w:rPr>
        <w:t>.</w:t>
      </w:r>
    </w:p>
    <w:p w14:paraId="73C486ED" w14:textId="77777777" w:rsidR="008E770A" w:rsidRPr="008E770A" w:rsidRDefault="008E770A" w:rsidP="008E770A">
      <w:pPr>
        <w:spacing w:after="44"/>
        <w:rPr>
          <w:rFonts w:ascii="Arial" w:eastAsia="Calibri" w:hAnsi="Arial" w:cs="Arial"/>
          <w:color w:val="000000"/>
          <w:sz w:val="24"/>
          <w:lang w:eastAsia="en-GB"/>
        </w:rPr>
      </w:pPr>
      <w:r w:rsidRPr="008E770A">
        <w:rPr>
          <w:rFonts w:ascii="Arial" w:eastAsia="Calibri" w:hAnsi="Arial" w:cs="Arial"/>
          <w:color w:val="000000"/>
          <w:sz w:val="24"/>
          <w:lang w:eastAsia="en-GB"/>
        </w:rPr>
        <w:t xml:space="preserve"> </w:t>
      </w:r>
    </w:p>
    <w:p w14:paraId="55793419" w14:textId="77777777" w:rsidR="008E770A" w:rsidRPr="008E770A" w:rsidRDefault="008E770A" w:rsidP="008E770A">
      <w:pPr>
        <w:spacing w:after="53"/>
        <w:ind w:left="59"/>
        <w:jc w:val="center"/>
        <w:rPr>
          <w:rFonts w:ascii="Arial" w:eastAsia="Calibri" w:hAnsi="Arial" w:cs="Arial"/>
          <w:color w:val="000000"/>
          <w:sz w:val="24"/>
          <w:lang w:eastAsia="en-GB"/>
        </w:rPr>
      </w:pPr>
      <w:r w:rsidRPr="008E770A">
        <w:rPr>
          <w:rFonts w:ascii="Arial" w:eastAsia="Calibri" w:hAnsi="Arial" w:cs="Arial"/>
          <w:b/>
          <w:color w:val="000000"/>
          <w:sz w:val="24"/>
          <w:lang w:eastAsia="en-GB"/>
        </w:rPr>
        <w:t xml:space="preserve"> </w:t>
      </w:r>
    </w:p>
    <w:p w14:paraId="25D0829E" w14:textId="77777777" w:rsidR="008E770A" w:rsidRPr="008E770A" w:rsidRDefault="008E770A" w:rsidP="008E770A">
      <w:pPr>
        <w:keepNext/>
        <w:keepLines/>
        <w:spacing w:after="0"/>
        <w:ind w:left="12" w:right="3" w:hanging="10"/>
        <w:jc w:val="center"/>
        <w:outlineLvl w:val="0"/>
        <w:rPr>
          <w:rFonts w:ascii="Arial" w:eastAsia="Calibri" w:hAnsi="Arial" w:cs="Arial"/>
          <w:b/>
          <w:color w:val="000000"/>
          <w:sz w:val="32"/>
          <w:lang w:eastAsia="en-GB"/>
        </w:rPr>
      </w:pPr>
      <w:r w:rsidRPr="008E770A">
        <w:rPr>
          <w:rFonts w:ascii="Arial" w:eastAsia="Calibri" w:hAnsi="Arial" w:cs="Arial"/>
          <w:b/>
          <w:color w:val="000000"/>
          <w:sz w:val="32"/>
          <w:lang w:eastAsia="en-GB"/>
        </w:rPr>
        <w:t xml:space="preserve">Protocol for the Reporting at Meetings of the Council or Committees </w:t>
      </w:r>
    </w:p>
    <w:p w14:paraId="4B2FB194" w14:textId="77777777" w:rsidR="008E770A" w:rsidRPr="008E770A" w:rsidRDefault="008E770A" w:rsidP="008E770A">
      <w:pPr>
        <w:spacing w:after="0"/>
        <w:ind w:left="77"/>
        <w:jc w:val="center"/>
        <w:rPr>
          <w:rFonts w:ascii="Arial" w:eastAsia="Calibri" w:hAnsi="Arial" w:cs="Arial"/>
          <w:color w:val="000000"/>
          <w:sz w:val="24"/>
          <w:lang w:eastAsia="en-GB"/>
        </w:rPr>
      </w:pPr>
      <w:r w:rsidRPr="008E770A">
        <w:rPr>
          <w:rFonts w:ascii="Arial" w:eastAsia="Calibri" w:hAnsi="Arial" w:cs="Arial"/>
          <w:b/>
          <w:color w:val="000000"/>
          <w:sz w:val="32"/>
          <w:lang w:eastAsia="en-GB"/>
        </w:rPr>
        <w:t xml:space="preserve"> </w:t>
      </w:r>
    </w:p>
    <w:p w14:paraId="7FBC4DDC" w14:textId="2C9EA9A8" w:rsidR="008E770A" w:rsidRPr="008E770A" w:rsidRDefault="008E770A" w:rsidP="008E770A">
      <w:pPr>
        <w:numPr>
          <w:ilvl w:val="0"/>
          <w:numId w:val="1"/>
        </w:numPr>
        <w:spacing w:after="5" w:line="269" w:lineRule="auto"/>
        <w:ind w:hanging="360"/>
        <w:rPr>
          <w:rFonts w:ascii="Arial" w:eastAsia="Calibri" w:hAnsi="Arial" w:cs="Arial"/>
          <w:color w:val="000000"/>
          <w:sz w:val="24"/>
          <w:lang w:eastAsia="en-GB"/>
        </w:rPr>
      </w:pPr>
      <w:r w:rsidRPr="008E770A">
        <w:rPr>
          <w:rFonts w:ascii="Arial" w:eastAsia="Calibri" w:hAnsi="Arial" w:cs="Arial"/>
          <w:color w:val="000000"/>
          <w:sz w:val="24"/>
          <w:lang w:eastAsia="en-GB"/>
        </w:rPr>
        <w:t>Except where members of the public have been excluded due to the confidential nature of the business</w:t>
      </w:r>
      <w:r w:rsidR="00277DC2">
        <w:rPr>
          <w:rFonts w:ascii="Arial" w:eastAsia="Calibri" w:hAnsi="Arial" w:cs="Arial"/>
          <w:color w:val="000000"/>
          <w:sz w:val="24"/>
          <w:lang w:eastAsia="en-GB"/>
        </w:rPr>
        <w:t xml:space="preserve"> being conducted</w:t>
      </w:r>
      <w:r w:rsidRPr="008E770A">
        <w:rPr>
          <w:rFonts w:ascii="Arial" w:eastAsia="Calibri" w:hAnsi="Arial" w:cs="Arial"/>
          <w:color w:val="000000"/>
          <w:sz w:val="24"/>
          <w:lang w:eastAsia="en-GB"/>
        </w:rPr>
        <w:t xml:space="preserve">, any person may film, photograph, audio record or use social media to report on meetings of the Council, or a committee, including any public participation session. </w:t>
      </w:r>
    </w:p>
    <w:p w14:paraId="7603DB9E" w14:textId="77777777" w:rsidR="008E770A" w:rsidRPr="008E770A" w:rsidRDefault="008E770A" w:rsidP="008E770A">
      <w:pPr>
        <w:spacing w:after="61"/>
        <w:ind w:left="720"/>
        <w:rPr>
          <w:rFonts w:ascii="Arial" w:eastAsia="Calibri" w:hAnsi="Arial" w:cs="Arial"/>
          <w:color w:val="000000"/>
          <w:sz w:val="24"/>
          <w:lang w:eastAsia="en-GB"/>
        </w:rPr>
      </w:pPr>
      <w:r w:rsidRPr="008E770A">
        <w:rPr>
          <w:rFonts w:ascii="Arial" w:eastAsia="Calibri" w:hAnsi="Arial" w:cs="Arial"/>
          <w:color w:val="000000"/>
          <w:sz w:val="24"/>
          <w:lang w:eastAsia="en-GB"/>
        </w:rPr>
        <w:t xml:space="preserve"> </w:t>
      </w:r>
    </w:p>
    <w:p w14:paraId="0D0D2F6B" w14:textId="463B5A77" w:rsidR="008E770A" w:rsidRDefault="008E770A" w:rsidP="008E770A">
      <w:pPr>
        <w:numPr>
          <w:ilvl w:val="0"/>
          <w:numId w:val="1"/>
        </w:numPr>
        <w:spacing w:after="5" w:line="269" w:lineRule="auto"/>
        <w:ind w:hanging="360"/>
        <w:rPr>
          <w:rFonts w:ascii="Arial" w:eastAsia="Calibri" w:hAnsi="Arial" w:cs="Arial"/>
          <w:color w:val="000000"/>
          <w:sz w:val="24"/>
          <w:lang w:eastAsia="en-GB"/>
        </w:rPr>
      </w:pPr>
      <w:r w:rsidRPr="008E770A">
        <w:rPr>
          <w:rFonts w:ascii="Arial" w:eastAsia="Calibri" w:hAnsi="Arial" w:cs="Arial"/>
          <w:color w:val="000000"/>
          <w:sz w:val="24"/>
          <w:lang w:eastAsia="en-GB"/>
        </w:rPr>
        <w:t xml:space="preserve">Reporting is restricted by legislation to the proceedings of the meeting, in other words from </w:t>
      </w:r>
      <w:r w:rsidR="007210A1">
        <w:rPr>
          <w:rFonts w:ascii="Arial" w:eastAsia="Calibri" w:hAnsi="Arial" w:cs="Arial"/>
          <w:color w:val="000000"/>
          <w:sz w:val="24"/>
          <w:lang w:eastAsia="en-GB"/>
        </w:rPr>
        <w:t xml:space="preserve">the </w:t>
      </w:r>
      <w:r w:rsidRPr="008E770A">
        <w:rPr>
          <w:rFonts w:ascii="Arial" w:eastAsia="Calibri" w:hAnsi="Arial" w:cs="Arial"/>
          <w:color w:val="000000"/>
          <w:sz w:val="24"/>
          <w:lang w:eastAsia="en-GB"/>
        </w:rPr>
        <w:t>calling to order</w:t>
      </w:r>
      <w:r w:rsidR="00CB6A3C">
        <w:rPr>
          <w:rFonts w:ascii="Arial" w:eastAsia="Calibri" w:hAnsi="Arial" w:cs="Arial"/>
          <w:color w:val="000000"/>
          <w:sz w:val="24"/>
          <w:lang w:eastAsia="en-GB"/>
        </w:rPr>
        <w:t>, by the Chairman of the meeting,</w:t>
      </w:r>
      <w:r w:rsidRPr="008E770A">
        <w:rPr>
          <w:rFonts w:ascii="Arial" w:eastAsia="Calibri" w:hAnsi="Arial" w:cs="Arial"/>
          <w:color w:val="000000"/>
          <w:sz w:val="24"/>
          <w:lang w:eastAsia="en-GB"/>
        </w:rPr>
        <w:t xml:space="preserve"> to the official closure of the meeting</w:t>
      </w:r>
      <w:r w:rsidR="00CB6A3C">
        <w:rPr>
          <w:rFonts w:ascii="Arial" w:eastAsia="Calibri" w:hAnsi="Arial" w:cs="Arial"/>
          <w:color w:val="000000"/>
          <w:sz w:val="24"/>
          <w:lang w:eastAsia="en-GB"/>
        </w:rPr>
        <w:t xml:space="preserve"> by the Chairman.</w:t>
      </w:r>
      <w:r w:rsidRPr="008E770A">
        <w:rPr>
          <w:rFonts w:ascii="Arial" w:eastAsia="Calibri" w:hAnsi="Arial" w:cs="Arial"/>
          <w:color w:val="000000"/>
          <w:sz w:val="24"/>
          <w:lang w:eastAsia="en-GB"/>
        </w:rPr>
        <w:t xml:space="preserve"> </w:t>
      </w:r>
    </w:p>
    <w:p w14:paraId="2094648F" w14:textId="77777777" w:rsidR="00E031E5" w:rsidRDefault="00E031E5" w:rsidP="00E031E5">
      <w:pPr>
        <w:pStyle w:val="ListParagraph"/>
        <w:rPr>
          <w:rFonts w:ascii="Arial" w:eastAsia="Calibri" w:hAnsi="Arial" w:cs="Arial"/>
          <w:color w:val="000000"/>
          <w:sz w:val="24"/>
          <w:lang w:eastAsia="en-GB"/>
        </w:rPr>
      </w:pPr>
    </w:p>
    <w:p w14:paraId="3CABA98D" w14:textId="351D5E39" w:rsidR="00E031E5" w:rsidRPr="008E770A" w:rsidRDefault="00142A8D" w:rsidP="008E770A">
      <w:pPr>
        <w:numPr>
          <w:ilvl w:val="0"/>
          <w:numId w:val="1"/>
        </w:numPr>
        <w:spacing w:after="5" w:line="269" w:lineRule="auto"/>
        <w:ind w:hanging="360"/>
        <w:rPr>
          <w:rFonts w:ascii="Arial" w:eastAsia="Calibri" w:hAnsi="Arial" w:cs="Arial"/>
          <w:color w:val="000000"/>
          <w:sz w:val="24"/>
          <w:lang w:eastAsia="en-GB"/>
        </w:rPr>
      </w:pPr>
      <w:r>
        <w:rPr>
          <w:rFonts w:ascii="Arial" w:eastAsia="Calibri" w:hAnsi="Arial" w:cs="Arial"/>
          <w:color w:val="000000"/>
          <w:sz w:val="24"/>
          <w:lang w:eastAsia="en-GB"/>
        </w:rPr>
        <w:t>A</w:t>
      </w:r>
      <w:r w:rsidR="00306A89">
        <w:rPr>
          <w:rFonts w:ascii="Arial" w:eastAsia="Calibri" w:hAnsi="Arial" w:cs="Arial"/>
          <w:color w:val="000000"/>
          <w:sz w:val="24"/>
          <w:lang w:eastAsia="en-GB"/>
        </w:rPr>
        <w:t>ny</w:t>
      </w:r>
      <w:r>
        <w:rPr>
          <w:rFonts w:ascii="Arial" w:eastAsia="Calibri" w:hAnsi="Arial" w:cs="Arial"/>
          <w:color w:val="000000"/>
          <w:sz w:val="24"/>
          <w:lang w:eastAsia="en-GB"/>
        </w:rPr>
        <w:t xml:space="preserve"> p</w:t>
      </w:r>
      <w:r w:rsidR="00306A89">
        <w:rPr>
          <w:rFonts w:ascii="Arial" w:eastAsia="Calibri" w:hAnsi="Arial" w:cs="Arial"/>
          <w:color w:val="000000"/>
          <w:sz w:val="24"/>
          <w:lang w:eastAsia="en-GB"/>
        </w:rPr>
        <w:t xml:space="preserve">erson, or persons, recording </w:t>
      </w:r>
      <w:r w:rsidR="00331D24">
        <w:rPr>
          <w:rFonts w:ascii="Arial" w:eastAsia="Calibri" w:hAnsi="Arial" w:cs="Arial"/>
          <w:color w:val="000000"/>
          <w:sz w:val="24"/>
          <w:lang w:eastAsia="en-GB"/>
        </w:rPr>
        <w:t xml:space="preserve">a Council or Committee meeting are reminded that the </w:t>
      </w:r>
      <w:r w:rsidR="00114D38">
        <w:rPr>
          <w:rFonts w:ascii="Arial" w:eastAsia="Calibri" w:hAnsi="Arial" w:cs="Arial"/>
          <w:color w:val="000000"/>
          <w:sz w:val="24"/>
          <w:lang w:eastAsia="en-GB"/>
        </w:rPr>
        <w:t xml:space="preserve">“Public Participation/Public Forum” </w:t>
      </w:r>
      <w:r w:rsidR="00C07742">
        <w:rPr>
          <w:rFonts w:ascii="Arial" w:eastAsia="Calibri" w:hAnsi="Arial" w:cs="Arial"/>
          <w:color w:val="000000"/>
          <w:sz w:val="24"/>
          <w:lang w:eastAsia="en-GB"/>
        </w:rPr>
        <w:t>period may not be part of the formal meeting and they should therefor</w:t>
      </w:r>
      <w:r w:rsidR="001A132D">
        <w:rPr>
          <w:rFonts w:ascii="Arial" w:eastAsia="Calibri" w:hAnsi="Arial" w:cs="Arial"/>
          <w:color w:val="000000"/>
          <w:sz w:val="24"/>
          <w:lang w:eastAsia="en-GB"/>
        </w:rPr>
        <w:t>e take legal advice for themselves as to their rights to make any recording</w:t>
      </w:r>
      <w:r w:rsidR="008435F3">
        <w:rPr>
          <w:rFonts w:ascii="Arial" w:eastAsia="Calibri" w:hAnsi="Arial" w:cs="Arial"/>
          <w:color w:val="000000"/>
          <w:sz w:val="24"/>
          <w:lang w:eastAsia="en-GB"/>
        </w:rPr>
        <w:t xml:space="preserve"> during that period.</w:t>
      </w:r>
    </w:p>
    <w:p w14:paraId="4DE0C874" w14:textId="77777777" w:rsidR="008E770A" w:rsidRPr="008E770A" w:rsidRDefault="008E770A" w:rsidP="008E770A">
      <w:pPr>
        <w:spacing w:after="61"/>
        <w:rPr>
          <w:rFonts w:ascii="Arial" w:eastAsia="Calibri" w:hAnsi="Arial" w:cs="Arial"/>
          <w:color w:val="000000"/>
          <w:sz w:val="24"/>
          <w:lang w:eastAsia="en-GB"/>
        </w:rPr>
      </w:pPr>
      <w:r w:rsidRPr="008E770A">
        <w:rPr>
          <w:rFonts w:ascii="Arial" w:eastAsia="Calibri" w:hAnsi="Arial" w:cs="Arial"/>
          <w:color w:val="000000"/>
          <w:sz w:val="24"/>
          <w:lang w:eastAsia="en-GB"/>
        </w:rPr>
        <w:t xml:space="preserve"> </w:t>
      </w:r>
    </w:p>
    <w:p w14:paraId="4376E6E7" w14:textId="0E302737" w:rsidR="008E770A" w:rsidRPr="008E770A" w:rsidRDefault="008E770A" w:rsidP="008E770A">
      <w:pPr>
        <w:numPr>
          <w:ilvl w:val="0"/>
          <w:numId w:val="1"/>
        </w:numPr>
        <w:spacing w:after="5" w:line="269" w:lineRule="auto"/>
        <w:ind w:hanging="360"/>
        <w:rPr>
          <w:rFonts w:ascii="Arial" w:eastAsia="Calibri" w:hAnsi="Arial" w:cs="Arial"/>
          <w:color w:val="000000"/>
          <w:sz w:val="24"/>
          <w:lang w:eastAsia="en-GB"/>
        </w:rPr>
      </w:pPr>
      <w:r w:rsidRPr="008E770A">
        <w:rPr>
          <w:rFonts w:ascii="Arial" w:eastAsia="Calibri" w:hAnsi="Arial" w:cs="Arial"/>
          <w:color w:val="000000"/>
          <w:sz w:val="24"/>
          <w:lang w:eastAsia="en-GB"/>
        </w:rPr>
        <w:t xml:space="preserve">In accordance with Government guidelines, Council policy does not permit the filming or photographing of persons under the age of eighteen or vulnerable adults without permission of a responsible adult. Any persons who object to being filmed or photographed and have moved to an area designated for this purpose should also not be filmed or photographed. However, the Council cannot guarantee that anyone will not be filmed or photographed. </w:t>
      </w:r>
    </w:p>
    <w:p w14:paraId="438500D0" w14:textId="77777777" w:rsidR="008E770A" w:rsidRPr="008E770A" w:rsidRDefault="008E770A" w:rsidP="008E770A">
      <w:pPr>
        <w:spacing w:after="80"/>
        <w:rPr>
          <w:rFonts w:ascii="Arial" w:eastAsia="Calibri" w:hAnsi="Arial" w:cs="Arial"/>
          <w:color w:val="000000"/>
          <w:sz w:val="24"/>
          <w:lang w:eastAsia="en-GB"/>
        </w:rPr>
      </w:pPr>
      <w:r w:rsidRPr="008E770A">
        <w:rPr>
          <w:rFonts w:ascii="Arial" w:eastAsia="Calibri" w:hAnsi="Arial" w:cs="Arial"/>
          <w:color w:val="000000"/>
          <w:sz w:val="24"/>
          <w:lang w:eastAsia="en-GB"/>
        </w:rPr>
        <w:t xml:space="preserve"> </w:t>
      </w:r>
    </w:p>
    <w:p w14:paraId="607CFDAF" w14:textId="6610A18C" w:rsidR="008E770A" w:rsidRPr="008E770A" w:rsidRDefault="008E770A" w:rsidP="008E770A">
      <w:pPr>
        <w:numPr>
          <w:ilvl w:val="0"/>
          <w:numId w:val="1"/>
        </w:numPr>
        <w:spacing w:after="26" w:line="269" w:lineRule="auto"/>
        <w:ind w:hanging="360"/>
        <w:rPr>
          <w:rFonts w:ascii="Arial" w:eastAsia="Calibri" w:hAnsi="Arial" w:cs="Arial"/>
          <w:color w:val="000000"/>
          <w:sz w:val="24"/>
          <w:lang w:eastAsia="en-GB"/>
        </w:rPr>
      </w:pPr>
      <w:r w:rsidRPr="008E770A">
        <w:rPr>
          <w:rFonts w:ascii="Arial" w:eastAsia="Calibri" w:hAnsi="Arial" w:cs="Arial"/>
          <w:color w:val="000000"/>
          <w:sz w:val="24"/>
          <w:lang w:eastAsia="en-GB"/>
        </w:rPr>
        <w:t xml:space="preserve">As a courtesy to the public, the Council needs to be given reasonable notice, in advance of the meeting, if filming or photography is to take place </w:t>
      </w:r>
      <w:r w:rsidR="00593710">
        <w:rPr>
          <w:rFonts w:ascii="Arial" w:eastAsia="Calibri" w:hAnsi="Arial" w:cs="Arial"/>
          <w:color w:val="000000"/>
          <w:sz w:val="24"/>
          <w:lang w:eastAsia="en-GB"/>
        </w:rPr>
        <w:t>so that</w:t>
      </w:r>
      <w:r w:rsidRPr="008E770A">
        <w:rPr>
          <w:rFonts w:ascii="Arial" w:eastAsia="Calibri" w:hAnsi="Arial" w:cs="Arial"/>
          <w:color w:val="000000"/>
          <w:sz w:val="24"/>
          <w:lang w:eastAsia="en-GB"/>
        </w:rPr>
        <w:t xml:space="preserve"> reasonable facilities </w:t>
      </w:r>
      <w:r w:rsidR="00593710">
        <w:rPr>
          <w:rFonts w:ascii="Arial" w:eastAsia="Calibri" w:hAnsi="Arial" w:cs="Arial"/>
          <w:color w:val="000000"/>
          <w:sz w:val="24"/>
          <w:lang w:eastAsia="en-GB"/>
        </w:rPr>
        <w:t>can</w:t>
      </w:r>
      <w:r w:rsidRPr="008E770A">
        <w:rPr>
          <w:rFonts w:ascii="Arial" w:eastAsia="Calibri" w:hAnsi="Arial" w:cs="Arial"/>
          <w:color w:val="000000"/>
          <w:sz w:val="24"/>
          <w:lang w:eastAsia="en-GB"/>
        </w:rPr>
        <w:t xml:space="preserve"> be afforded. Those intending to bring large </w:t>
      </w:r>
      <w:r w:rsidR="00DA175F" w:rsidRPr="008E770A">
        <w:rPr>
          <w:rFonts w:ascii="Arial" w:eastAsia="Calibri" w:hAnsi="Arial" w:cs="Arial"/>
          <w:color w:val="000000"/>
          <w:sz w:val="24"/>
          <w:lang w:eastAsia="en-GB"/>
        </w:rPr>
        <w:t>equipment or</w:t>
      </w:r>
      <w:r w:rsidRPr="008E770A">
        <w:rPr>
          <w:rFonts w:ascii="Arial" w:eastAsia="Calibri" w:hAnsi="Arial" w:cs="Arial"/>
          <w:color w:val="000000"/>
          <w:sz w:val="24"/>
          <w:lang w:eastAsia="en-GB"/>
        </w:rPr>
        <w:t xml:space="preserve"> wishing to discuss any special requirements are advised to contact the Clerk in advance of the meeting to seek advice and guidance.  </w:t>
      </w:r>
    </w:p>
    <w:p w14:paraId="361CFF69" w14:textId="77777777" w:rsidR="008E770A" w:rsidRPr="008E770A" w:rsidRDefault="008E770A" w:rsidP="008E770A">
      <w:pPr>
        <w:spacing w:after="59"/>
        <w:rPr>
          <w:rFonts w:ascii="Arial" w:eastAsia="Calibri" w:hAnsi="Arial" w:cs="Arial"/>
          <w:color w:val="000000"/>
          <w:sz w:val="24"/>
          <w:lang w:eastAsia="en-GB"/>
        </w:rPr>
      </w:pPr>
      <w:r w:rsidRPr="008E770A">
        <w:rPr>
          <w:rFonts w:ascii="Arial" w:eastAsia="Calibri" w:hAnsi="Arial" w:cs="Arial"/>
          <w:color w:val="000000"/>
          <w:sz w:val="24"/>
          <w:lang w:eastAsia="en-GB"/>
        </w:rPr>
        <w:lastRenderedPageBreak/>
        <w:t xml:space="preserve"> </w:t>
      </w:r>
    </w:p>
    <w:p w14:paraId="117F3B03" w14:textId="7CDD7B6C" w:rsidR="008E770A" w:rsidRPr="008E770A" w:rsidRDefault="008E770A" w:rsidP="008E770A">
      <w:pPr>
        <w:numPr>
          <w:ilvl w:val="0"/>
          <w:numId w:val="1"/>
        </w:numPr>
        <w:spacing w:after="5" w:line="269" w:lineRule="auto"/>
        <w:ind w:hanging="360"/>
        <w:rPr>
          <w:rFonts w:ascii="Arial" w:eastAsia="Calibri" w:hAnsi="Arial" w:cs="Arial"/>
          <w:color w:val="000000"/>
          <w:sz w:val="24"/>
          <w:lang w:eastAsia="en-GB"/>
        </w:rPr>
      </w:pPr>
      <w:r w:rsidRPr="008E770A">
        <w:rPr>
          <w:rFonts w:ascii="Arial" w:eastAsia="Calibri" w:hAnsi="Arial" w:cs="Arial"/>
          <w:color w:val="000000"/>
          <w:sz w:val="24"/>
          <w:lang w:eastAsia="en-GB"/>
        </w:rPr>
        <w:t xml:space="preserve">A notice indicating that meetings may be reported by use of filming etc. will be displayed at the meeting venue and a statement about reporting will also be included in relevant notices of meetings. </w:t>
      </w:r>
    </w:p>
    <w:p w14:paraId="590789BA" w14:textId="77777777" w:rsidR="008E770A" w:rsidRPr="008E770A" w:rsidRDefault="008E770A" w:rsidP="008E770A">
      <w:pPr>
        <w:spacing w:after="59"/>
        <w:rPr>
          <w:rFonts w:ascii="Arial" w:eastAsia="Calibri" w:hAnsi="Arial" w:cs="Arial"/>
          <w:color w:val="000000"/>
          <w:sz w:val="24"/>
          <w:lang w:eastAsia="en-GB"/>
        </w:rPr>
      </w:pPr>
      <w:r w:rsidRPr="008E770A">
        <w:rPr>
          <w:rFonts w:ascii="Arial" w:eastAsia="Calibri" w:hAnsi="Arial" w:cs="Arial"/>
          <w:color w:val="000000"/>
          <w:sz w:val="24"/>
          <w:lang w:eastAsia="en-GB"/>
        </w:rPr>
        <w:t xml:space="preserve"> </w:t>
      </w:r>
    </w:p>
    <w:p w14:paraId="113B81C9" w14:textId="296554C5" w:rsidR="008E770A" w:rsidRPr="008E770A" w:rsidRDefault="008E770A" w:rsidP="008E770A">
      <w:pPr>
        <w:numPr>
          <w:ilvl w:val="0"/>
          <w:numId w:val="1"/>
        </w:numPr>
        <w:spacing w:after="5" w:line="269" w:lineRule="auto"/>
        <w:ind w:hanging="360"/>
        <w:rPr>
          <w:rFonts w:ascii="Arial" w:eastAsia="Calibri" w:hAnsi="Arial" w:cs="Arial"/>
          <w:color w:val="000000"/>
          <w:sz w:val="24"/>
          <w:lang w:eastAsia="en-GB"/>
        </w:rPr>
      </w:pPr>
      <w:r w:rsidRPr="008E770A">
        <w:rPr>
          <w:rFonts w:ascii="Arial" w:eastAsia="Calibri" w:hAnsi="Arial" w:cs="Arial"/>
          <w:color w:val="000000"/>
          <w:sz w:val="24"/>
          <w:lang w:eastAsia="en-GB"/>
        </w:rPr>
        <w:t xml:space="preserve">At the start of each meeting, the Chair will announce that proceedings may be filmed, </w:t>
      </w:r>
      <w:r w:rsidR="00A13E84" w:rsidRPr="008E770A">
        <w:rPr>
          <w:rFonts w:ascii="Arial" w:eastAsia="Calibri" w:hAnsi="Arial" w:cs="Arial"/>
          <w:color w:val="000000"/>
          <w:sz w:val="24"/>
          <w:lang w:eastAsia="en-GB"/>
        </w:rPr>
        <w:t>photographed,</w:t>
      </w:r>
      <w:r w:rsidRPr="008E770A">
        <w:rPr>
          <w:rFonts w:ascii="Arial" w:eastAsia="Calibri" w:hAnsi="Arial" w:cs="Arial"/>
          <w:color w:val="000000"/>
          <w:sz w:val="24"/>
          <w:lang w:eastAsia="en-GB"/>
        </w:rPr>
        <w:t xml:space="preserve"> or recorded and invite any members of the public not wishing to be filmed or photographed to move to the designated area. </w:t>
      </w:r>
    </w:p>
    <w:p w14:paraId="32EEADFF" w14:textId="77777777" w:rsidR="008E770A" w:rsidRPr="008E770A" w:rsidRDefault="008E770A" w:rsidP="008E770A">
      <w:pPr>
        <w:spacing w:after="61"/>
        <w:rPr>
          <w:rFonts w:ascii="Arial" w:eastAsia="Calibri" w:hAnsi="Arial" w:cs="Arial"/>
          <w:color w:val="000000"/>
          <w:sz w:val="24"/>
          <w:lang w:eastAsia="en-GB"/>
        </w:rPr>
      </w:pPr>
      <w:r w:rsidRPr="008E770A">
        <w:rPr>
          <w:rFonts w:ascii="Arial" w:eastAsia="Calibri" w:hAnsi="Arial" w:cs="Arial"/>
          <w:color w:val="000000"/>
          <w:sz w:val="24"/>
          <w:lang w:eastAsia="en-GB"/>
        </w:rPr>
        <w:t xml:space="preserve"> </w:t>
      </w:r>
    </w:p>
    <w:p w14:paraId="0995EF66" w14:textId="052D482B" w:rsidR="008E770A" w:rsidRPr="008E770A" w:rsidRDefault="008E770A" w:rsidP="008E770A">
      <w:pPr>
        <w:numPr>
          <w:ilvl w:val="0"/>
          <w:numId w:val="1"/>
        </w:numPr>
        <w:spacing w:after="5" w:line="269" w:lineRule="auto"/>
        <w:ind w:hanging="360"/>
        <w:rPr>
          <w:rFonts w:ascii="Arial" w:eastAsia="Calibri" w:hAnsi="Arial" w:cs="Arial"/>
          <w:color w:val="000000"/>
          <w:sz w:val="24"/>
          <w:lang w:eastAsia="en-GB"/>
        </w:rPr>
      </w:pPr>
      <w:r w:rsidRPr="008E770A">
        <w:rPr>
          <w:rFonts w:ascii="Arial" w:eastAsia="Calibri" w:hAnsi="Arial" w:cs="Arial"/>
          <w:color w:val="000000"/>
          <w:sz w:val="24"/>
          <w:lang w:eastAsia="en-GB"/>
        </w:rPr>
        <w:t xml:space="preserve">Any filming or photography at meetings should be conducted overtly from a fixed point in an area of the meeting room specified by the Clerk or Chairman. </w:t>
      </w:r>
    </w:p>
    <w:p w14:paraId="580DD4C6" w14:textId="77777777" w:rsidR="008E770A" w:rsidRPr="008E770A" w:rsidRDefault="008E770A" w:rsidP="008E770A">
      <w:pPr>
        <w:spacing w:after="56"/>
        <w:rPr>
          <w:rFonts w:ascii="Arial" w:eastAsia="Calibri" w:hAnsi="Arial" w:cs="Arial"/>
          <w:color w:val="000000"/>
          <w:sz w:val="24"/>
          <w:lang w:eastAsia="en-GB"/>
        </w:rPr>
      </w:pPr>
      <w:r w:rsidRPr="008E770A">
        <w:rPr>
          <w:rFonts w:ascii="Arial" w:eastAsia="Calibri" w:hAnsi="Arial" w:cs="Arial"/>
          <w:color w:val="000000"/>
          <w:sz w:val="24"/>
          <w:lang w:eastAsia="en-GB"/>
        </w:rPr>
        <w:t xml:space="preserve"> </w:t>
      </w:r>
    </w:p>
    <w:p w14:paraId="25A89D07" w14:textId="07A21C2A" w:rsidR="008E770A" w:rsidRDefault="008E770A" w:rsidP="008E770A">
      <w:pPr>
        <w:numPr>
          <w:ilvl w:val="0"/>
          <w:numId w:val="1"/>
        </w:numPr>
        <w:spacing w:after="5" w:line="269" w:lineRule="auto"/>
        <w:ind w:hanging="360"/>
        <w:rPr>
          <w:rFonts w:ascii="Arial" w:eastAsia="Calibri" w:hAnsi="Arial" w:cs="Arial"/>
          <w:color w:val="000000"/>
          <w:sz w:val="24"/>
          <w:lang w:eastAsia="en-GB"/>
        </w:rPr>
      </w:pPr>
      <w:r w:rsidRPr="008E770A">
        <w:rPr>
          <w:rFonts w:ascii="Arial" w:eastAsia="Calibri" w:hAnsi="Arial" w:cs="Arial"/>
          <w:color w:val="000000"/>
          <w:sz w:val="24"/>
          <w:lang w:eastAsia="en-GB"/>
        </w:rPr>
        <w:t xml:space="preserve">Live oral commentary will not be permitted at any time. </w:t>
      </w:r>
    </w:p>
    <w:p w14:paraId="5984CB93" w14:textId="77777777" w:rsidR="00DD6370" w:rsidRDefault="00DD6370" w:rsidP="00DD6370">
      <w:pPr>
        <w:pStyle w:val="ListParagraph"/>
        <w:rPr>
          <w:rFonts w:ascii="Arial" w:eastAsia="Calibri" w:hAnsi="Arial" w:cs="Arial"/>
          <w:color w:val="000000"/>
          <w:sz w:val="24"/>
          <w:lang w:eastAsia="en-GB"/>
        </w:rPr>
      </w:pPr>
    </w:p>
    <w:p w14:paraId="1F9CB2D1" w14:textId="32BE4762" w:rsidR="00DD6370" w:rsidRPr="008E770A" w:rsidRDefault="00A033CD" w:rsidP="008E770A">
      <w:pPr>
        <w:numPr>
          <w:ilvl w:val="0"/>
          <w:numId w:val="1"/>
        </w:numPr>
        <w:spacing w:after="5" w:line="269" w:lineRule="auto"/>
        <w:ind w:hanging="360"/>
        <w:rPr>
          <w:rFonts w:ascii="Arial" w:eastAsia="Calibri" w:hAnsi="Arial" w:cs="Arial"/>
          <w:color w:val="000000"/>
          <w:sz w:val="24"/>
          <w:lang w:eastAsia="en-GB"/>
        </w:rPr>
      </w:pPr>
      <w:r>
        <w:rPr>
          <w:rFonts w:ascii="Arial" w:eastAsia="Calibri" w:hAnsi="Arial" w:cs="Arial"/>
          <w:color w:val="000000"/>
          <w:sz w:val="24"/>
          <w:lang w:eastAsia="en-GB"/>
        </w:rPr>
        <w:t>A person, or persons, making a recording has no right to interrupt a meeting</w:t>
      </w:r>
      <w:r w:rsidR="001040FD">
        <w:rPr>
          <w:rFonts w:ascii="Arial" w:eastAsia="Calibri" w:hAnsi="Arial" w:cs="Arial"/>
          <w:color w:val="000000"/>
          <w:sz w:val="24"/>
          <w:lang w:eastAsia="en-GB"/>
        </w:rPr>
        <w:t xml:space="preserve"> by asking questions or making comments. The person recording has no right to ask Councillors, </w:t>
      </w:r>
      <w:r w:rsidR="008E2D93">
        <w:rPr>
          <w:rFonts w:ascii="Arial" w:eastAsia="Calibri" w:hAnsi="Arial" w:cs="Arial"/>
          <w:color w:val="000000"/>
          <w:sz w:val="24"/>
          <w:lang w:eastAsia="en-GB"/>
        </w:rPr>
        <w:t xml:space="preserve">Officers, or any other members </w:t>
      </w:r>
      <w:r w:rsidR="006766DD">
        <w:rPr>
          <w:rFonts w:ascii="Arial" w:eastAsia="Calibri" w:hAnsi="Arial" w:cs="Arial"/>
          <w:color w:val="000000"/>
          <w:sz w:val="24"/>
          <w:lang w:eastAsia="en-GB"/>
        </w:rPr>
        <w:t>of the public, who have been given permission to contribute orally</w:t>
      </w:r>
      <w:r w:rsidR="009C6759">
        <w:rPr>
          <w:rFonts w:ascii="Arial" w:eastAsia="Calibri" w:hAnsi="Arial" w:cs="Arial"/>
          <w:color w:val="000000"/>
          <w:sz w:val="24"/>
          <w:lang w:eastAsia="en-GB"/>
        </w:rPr>
        <w:t xml:space="preserve"> to the meeting, to repeat a statement for the purposes of </w:t>
      </w:r>
      <w:r w:rsidR="008D4CA2">
        <w:rPr>
          <w:rFonts w:ascii="Arial" w:eastAsia="Calibri" w:hAnsi="Arial" w:cs="Arial"/>
          <w:color w:val="000000"/>
          <w:sz w:val="24"/>
          <w:lang w:eastAsia="en-GB"/>
        </w:rPr>
        <w:t xml:space="preserve">the </w:t>
      </w:r>
      <w:r w:rsidR="009C6759">
        <w:rPr>
          <w:rFonts w:ascii="Arial" w:eastAsia="Calibri" w:hAnsi="Arial" w:cs="Arial"/>
          <w:color w:val="000000"/>
          <w:sz w:val="24"/>
          <w:lang w:eastAsia="en-GB"/>
        </w:rPr>
        <w:t>recording</w:t>
      </w:r>
      <w:r w:rsidR="008D4CA2">
        <w:rPr>
          <w:rFonts w:ascii="Arial" w:eastAsia="Calibri" w:hAnsi="Arial" w:cs="Arial"/>
          <w:color w:val="000000"/>
          <w:sz w:val="24"/>
          <w:lang w:eastAsia="en-GB"/>
        </w:rPr>
        <w:t>.</w:t>
      </w:r>
    </w:p>
    <w:p w14:paraId="509CDB00" w14:textId="77777777" w:rsidR="008E770A" w:rsidRPr="008E770A" w:rsidRDefault="008E770A" w:rsidP="008E770A">
      <w:pPr>
        <w:spacing w:after="59"/>
        <w:rPr>
          <w:rFonts w:ascii="Arial" w:eastAsia="Calibri" w:hAnsi="Arial" w:cs="Arial"/>
          <w:color w:val="000000"/>
          <w:sz w:val="24"/>
          <w:lang w:eastAsia="en-GB"/>
        </w:rPr>
      </w:pPr>
      <w:r w:rsidRPr="008E770A">
        <w:rPr>
          <w:rFonts w:ascii="Arial" w:eastAsia="Calibri" w:hAnsi="Arial" w:cs="Arial"/>
          <w:color w:val="000000"/>
          <w:sz w:val="24"/>
          <w:lang w:eastAsia="en-GB"/>
        </w:rPr>
        <w:t xml:space="preserve"> </w:t>
      </w:r>
    </w:p>
    <w:p w14:paraId="2C8A7774" w14:textId="364A6BF0" w:rsidR="008E770A" w:rsidRPr="008E770A" w:rsidRDefault="008E770A" w:rsidP="008E770A">
      <w:pPr>
        <w:numPr>
          <w:ilvl w:val="0"/>
          <w:numId w:val="1"/>
        </w:numPr>
        <w:spacing w:after="5" w:line="269" w:lineRule="auto"/>
        <w:ind w:hanging="360"/>
        <w:rPr>
          <w:rFonts w:ascii="Arial" w:eastAsia="Calibri" w:hAnsi="Arial" w:cs="Arial"/>
          <w:color w:val="000000"/>
          <w:sz w:val="24"/>
          <w:lang w:eastAsia="en-GB"/>
        </w:rPr>
      </w:pPr>
      <w:r w:rsidRPr="008E770A">
        <w:rPr>
          <w:rFonts w:ascii="Arial" w:eastAsia="Calibri" w:hAnsi="Arial" w:cs="Arial"/>
          <w:color w:val="000000"/>
          <w:sz w:val="24"/>
          <w:lang w:eastAsia="en-GB"/>
        </w:rPr>
        <w:t xml:space="preserve">The use of flash photography or additional lighting will not be allowed unless agreement has been </w:t>
      </w:r>
      <w:r w:rsidR="00F1233A">
        <w:rPr>
          <w:rFonts w:ascii="Arial" w:eastAsia="Calibri" w:hAnsi="Arial" w:cs="Arial"/>
          <w:color w:val="000000"/>
          <w:sz w:val="24"/>
          <w:lang w:eastAsia="en-GB"/>
        </w:rPr>
        <w:t xml:space="preserve">explicitly </w:t>
      </w:r>
      <w:r w:rsidRPr="008E770A">
        <w:rPr>
          <w:rFonts w:ascii="Arial" w:eastAsia="Calibri" w:hAnsi="Arial" w:cs="Arial"/>
          <w:color w:val="000000"/>
          <w:sz w:val="24"/>
          <w:lang w:eastAsia="en-GB"/>
        </w:rPr>
        <w:t xml:space="preserve">reached in advance of the meeting. </w:t>
      </w:r>
    </w:p>
    <w:p w14:paraId="5715588F" w14:textId="77777777" w:rsidR="008E770A" w:rsidRPr="008E770A" w:rsidRDefault="008E770A" w:rsidP="008E770A">
      <w:pPr>
        <w:spacing w:after="59"/>
        <w:rPr>
          <w:rFonts w:ascii="Arial" w:eastAsia="Calibri" w:hAnsi="Arial" w:cs="Arial"/>
          <w:color w:val="000000"/>
          <w:sz w:val="24"/>
          <w:lang w:eastAsia="en-GB"/>
        </w:rPr>
      </w:pPr>
      <w:r w:rsidRPr="008E770A">
        <w:rPr>
          <w:rFonts w:ascii="Arial" w:eastAsia="Calibri" w:hAnsi="Arial" w:cs="Arial"/>
          <w:color w:val="000000"/>
          <w:sz w:val="24"/>
          <w:lang w:eastAsia="en-GB"/>
        </w:rPr>
        <w:t xml:space="preserve"> </w:t>
      </w:r>
    </w:p>
    <w:p w14:paraId="68F3415C" w14:textId="1EE9C8FD" w:rsidR="008E770A" w:rsidRPr="008E770A" w:rsidRDefault="008E770A" w:rsidP="008E770A">
      <w:pPr>
        <w:numPr>
          <w:ilvl w:val="0"/>
          <w:numId w:val="1"/>
        </w:numPr>
        <w:spacing w:after="5" w:line="269" w:lineRule="auto"/>
        <w:ind w:hanging="360"/>
        <w:rPr>
          <w:rFonts w:ascii="Arial" w:eastAsia="Calibri" w:hAnsi="Arial" w:cs="Arial"/>
          <w:color w:val="000000"/>
          <w:sz w:val="24"/>
          <w:lang w:eastAsia="en-GB"/>
        </w:rPr>
      </w:pPr>
      <w:r w:rsidRPr="008E770A">
        <w:rPr>
          <w:rFonts w:ascii="Arial" w:eastAsia="Calibri" w:hAnsi="Arial" w:cs="Arial"/>
          <w:color w:val="000000"/>
          <w:sz w:val="24"/>
          <w:lang w:eastAsia="en-GB"/>
        </w:rPr>
        <w:t xml:space="preserve">Recordings will not be made for reporting by the Council or any other person during any part of the meeting when the public and press are excluded. </w:t>
      </w:r>
    </w:p>
    <w:p w14:paraId="571F5756" w14:textId="77777777" w:rsidR="008E770A" w:rsidRPr="008E770A" w:rsidRDefault="008E770A" w:rsidP="008E770A">
      <w:pPr>
        <w:spacing w:after="59"/>
        <w:rPr>
          <w:rFonts w:ascii="Arial" w:eastAsia="Calibri" w:hAnsi="Arial" w:cs="Arial"/>
          <w:color w:val="000000"/>
          <w:sz w:val="24"/>
          <w:lang w:eastAsia="en-GB"/>
        </w:rPr>
      </w:pPr>
      <w:r w:rsidRPr="008E770A">
        <w:rPr>
          <w:rFonts w:ascii="Arial" w:eastAsia="Calibri" w:hAnsi="Arial" w:cs="Arial"/>
          <w:color w:val="000000"/>
          <w:sz w:val="24"/>
          <w:lang w:eastAsia="en-GB"/>
        </w:rPr>
        <w:t xml:space="preserve"> </w:t>
      </w:r>
    </w:p>
    <w:p w14:paraId="6866742D" w14:textId="4E40D8B0" w:rsidR="008E770A" w:rsidRDefault="008E770A" w:rsidP="008E770A">
      <w:pPr>
        <w:numPr>
          <w:ilvl w:val="0"/>
          <w:numId w:val="1"/>
        </w:numPr>
        <w:spacing w:after="25" w:line="269" w:lineRule="auto"/>
        <w:ind w:hanging="360"/>
        <w:rPr>
          <w:rFonts w:ascii="Arial" w:eastAsia="Calibri" w:hAnsi="Arial" w:cs="Arial"/>
          <w:color w:val="000000"/>
          <w:sz w:val="24"/>
          <w:lang w:eastAsia="en-GB"/>
        </w:rPr>
      </w:pPr>
      <w:r w:rsidRPr="008E770A">
        <w:rPr>
          <w:rFonts w:ascii="Arial" w:eastAsia="Calibri" w:hAnsi="Arial" w:cs="Arial"/>
          <w:color w:val="000000"/>
          <w:sz w:val="24"/>
          <w:lang w:eastAsia="en-GB"/>
        </w:rPr>
        <w:t>Persons reporting on a meeting who act improperly or in a disruptive manner could be excluded from the meeting. The Chair</w:t>
      </w:r>
      <w:r w:rsidR="00F1233A">
        <w:rPr>
          <w:rFonts w:ascii="Arial" w:eastAsia="Calibri" w:hAnsi="Arial" w:cs="Arial"/>
          <w:color w:val="000000"/>
          <w:sz w:val="24"/>
          <w:lang w:eastAsia="en-GB"/>
        </w:rPr>
        <w:t>man</w:t>
      </w:r>
      <w:r w:rsidRPr="008E770A">
        <w:rPr>
          <w:rFonts w:ascii="Arial" w:eastAsia="Calibri" w:hAnsi="Arial" w:cs="Arial"/>
          <w:color w:val="000000"/>
          <w:sz w:val="24"/>
          <w:lang w:eastAsia="en-GB"/>
        </w:rPr>
        <w:t xml:space="preserve"> of a meeting will have absolute discretion to terminate or suspend meetings if any of the above activities prejudice the running of the meeting. ‘Disruptive behaviour’ would include any action or activity which disrupts the conduct of the meeting or impedes other members of the public from being able to see, hear, or film etc., the proceedings. </w:t>
      </w:r>
    </w:p>
    <w:p w14:paraId="4DC4D72F" w14:textId="77777777" w:rsidR="00E21E27" w:rsidRPr="008E770A" w:rsidRDefault="00E21E27" w:rsidP="00E21E27">
      <w:pPr>
        <w:spacing w:after="25" w:line="269" w:lineRule="auto"/>
        <w:rPr>
          <w:rFonts w:ascii="Arial" w:eastAsia="Calibri" w:hAnsi="Arial" w:cs="Arial"/>
          <w:color w:val="000000"/>
          <w:sz w:val="24"/>
          <w:lang w:eastAsia="en-GB"/>
        </w:rPr>
      </w:pPr>
    </w:p>
    <w:p w14:paraId="3D83DECE" w14:textId="566F9D6F" w:rsidR="008E770A" w:rsidRPr="008E770A" w:rsidRDefault="008E770A" w:rsidP="008E770A">
      <w:pPr>
        <w:spacing w:after="54" w:line="269" w:lineRule="auto"/>
        <w:ind w:left="720"/>
        <w:rPr>
          <w:rFonts w:ascii="Arial" w:eastAsia="Calibri" w:hAnsi="Arial" w:cs="Arial"/>
          <w:color w:val="000000"/>
          <w:sz w:val="24"/>
          <w:lang w:eastAsia="en-GB"/>
        </w:rPr>
      </w:pPr>
      <w:r w:rsidRPr="008E770A">
        <w:rPr>
          <w:rFonts w:ascii="Arial" w:eastAsia="Calibri" w:hAnsi="Arial" w:cs="Arial"/>
          <w:color w:val="000000"/>
          <w:sz w:val="24"/>
          <w:lang w:eastAsia="en-GB"/>
        </w:rPr>
        <w:t>This might include</w:t>
      </w:r>
      <w:r w:rsidR="00E21E27">
        <w:rPr>
          <w:rFonts w:ascii="Arial" w:eastAsia="Calibri" w:hAnsi="Arial" w:cs="Arial"/>
          <w:color w:val="000000"/>
          <w:sz w:val="24"/>
          <w:lang w:eastAsia="en-GB"/>
        </w:rPr>
        <w:t xml:space="preserve">, but is not limited </w:t>
      </w:r>
      <w:r w:rsidR="00FB771A">
        <w:rPr>
          <w:rFonts w:ascii="Arial" w:eastAsia="Calibri" w:hAnsi="Arial" w:cs="Arial"/>
          <w:color w:val="000000"/>
          <w:sz w:val="24"/>
          <w:lang w:eastAsia="en-GB"/>
        </w:rPr>
        <w:t>to:</w:t>
      </w:r>
    </w:p>
    <w:p w14:paraId="0707535D" w14:textId="3ED8D59E" w:rsidR="008E770A" w:rsidRPr="008E770A" w:rsidRDefault="008E770A" w:rsidP="008E770A">
      <w:pPr>
        <w:numPr>
          <w:ilvl w:val="1"/>
          <w:numId w:val="1"/>
        </w:numPr>
        <w:spacing w:after="4" w:line="269" w:lineRule="auto"/>
        <w:ind w:hanging="365"/>
        <w:rPr>
          <w:rFonts w:ascii="Arial" w:eastAsia="Calibri" w:hAnsi="Arial" w:cs="Arial"/>
          <w:color w:val="000000"/>
          <w:sz w:val="24"/>
          <w:lang w:eastAsia="en-GB"/>
        </w:rPr>
      </w:pPr>
      <w:r w:rsidRPr="008E770A">
        <w:rPr>
          <w:rFonts w:ascii="Arial" w:eastAsia="Calibri" w:hAnsi="Arial" w:cs="Arial"/>
          <w:color w:val="000000"/>
          <w:sz w:val="24"/>
          <w:lang w:eastAsia="en-GB"/>
        </w:rPr>
        <w:t>public disturbance, disruption or suspension of the meeting including</w:t>
      </w:r>
      <w:r w:rsidRPr="008E770A">
        <w:rPr>
          <w:rFonts w:ascii="Arial" w:eastAsia="MS Gothic" w:hAnsi="Arial" w:cs="Arial"/>
          <w:color w:val="000000"/>
          <w:sz w:val="24"/>
          <w:lang w:eastAsia="en-GB"/>
        </w:rPr>
        <w:t>:</w:t>
      </w:r>
    </w:p>
    <w:p w14:paraId="3F15D80C" w14:textId="3AB48B8B" w:rsidR="008E770A" w:rsidRPr="008E770A" w:rsidRDefault="008E770A" w:rsidP="008E770A">
      <w:pPr>
        <w:numPr>
          <w:ilvl w:val="2"/>
          <w:numId w:val="1"/>
        </w:numPr>
        <w:spacing w:after="5" w:line="269" w:lineRule="auto"/>
        <w:ind w:left="2161" w:hanging="361"/>
        <w:rPr>
          <w:rFonts w:ascii="Arial" w:eastAsia="Calibri" w:hAnsi="Arial" w:cs="Arial"/>
          <w:color w:val="000000"/>
          <w:sz w:val="24"/>
          <w:lang w:eastAsia="en-GB"/>
        </w:rPr>
      </w:pPr>
      <w:r w:rsidRPr="008E770A">
        <w:rPr>
          <w:rFonts w:ascii="Arial" w:eastAsia="Calibri" w:hAnsi="Arial" w:cs="Arial"/>
          <w:color w:val="000000"/>
          <w:sz w:val="24"/>
          <w:lang w:eastAsia="en-GB"/>
        </w:rPr>
        <w:t xml:space="preserve">Moving outside designated public areas </w:t>
      </w:r>
    </w:p>
    <w:p w14:paraId="440E2637" w14:textId="09F2374D" w:rsidR="008E770A" w:rsidRPr="008E770A" w:rsidRDefault="008E770A" w:rsidP="008E770A">
      <w:pPr>
        <w:numPr>
          <w:ilvl w:val="2"/>
          <w:numId w:val="1"/>
        </w:numPr>
        <w:spacing w:after="5" w:line="269" w:lineRule="auto"/>
        <w:ind w:left="2161" w:hanging="361"/>
        <w:rPr>
          <w:rFonts w:ascii="Arial" w:eastAsia="Calibri" w:hAnsi="Arial" w:cs="Arial"/>
          <w:color w:val="000000"/>
          <w:sz w:val="24"/>
          <w:lang w:eastAsia="en-GB"/>
        </w:rPr>
      </w:pPr>
      <w:r w:rsidRPr="008E770A">
        <w:rPr>
          <w:rFonts w:ascii="Arial" w:eastAsia="Calibri" w:hAnsi="Arial" w:cs="Arial"/>
          <w:color w:val="000000"/>
          <w:sz w:val="24"/>
          <w:lang w:eastAsia="en-GB"/>
        </w:rPr>
        <w:t xml:space="preserve">Excessive noise during debate </w:t>
      </w:r>
    </w:p>
    <w:p w14:paraId="6DDCEE5C" w14:textId="2C404663" w:rsidR="008E770A" w:rsidRPr="008E770A" w:rsidRDefault="008E770A" w:rsidP="008E770A">
      <w:pPr>
        <w:numPr>
          <w:ilvl w:val="2"/>
          <w:numId w:val="1"/>
        </w:numPr>
        <w:spacing w:after="5" w:line="269" w:lineRule="auto"/>
        <w:ind w:left="2161" w:hanging="361"/>
        <w:rPr>
          <w:rFonts w:ascii="Arial" w:eastAsia="Calibri" w:hAnsi="Arial" w:cs="Arial"/>
          <w:color w:val="000000"/>
          <w:sz w:val="24"/>
          <w:lang w:eastAsia="en-GB"/>
        </w:rPr>
      </w:pPr>
      <w:r w:rsidRPr="008E770A">
        <w:rPr>
          <w:rFonts w:ascii="Arial" w:eastAsia="Calibri" w:hAnsi="Arial" w:cs="Arial"/>
          <w:color w:val="000000"/>
          <w:sz w:val="24"/>
          <w:lang w:eastAsia="en-GB"/>
        </w:rPr>
        <w:t xml:space="preserve">Intrusive lighting and use of flash photography  </w:t>
      </w:r>
    </w:p>
    <w:p w14:paraId="4FB12C38" w14:textId="79E3B5D4" w:rsidR="008E770A" w:rsidRPr="008E770A" w:rsidRDefault="008E770A" w:rsidP="008E770A">
      <w:pPr>
        <w:numPr>
          <w:ilvl w:val="2"/>
          <w:numId w:val="1"/>
        </w:numPr>
        <w:spacing w:after="56" w:line="269" w:lineRule="auto"/>
        <w:ind w:left="2161" w:hanging="361"/>
        <w:rPr>
          <w:rFonts w:ascii="Arial" w:eastAsia="Calibri" w:hAnsi="Arial" w:cs="Arial"/>
          <w:color w:val="000000"/>
          <w:sz w:val="24"/>
          <w:lang w:eastAsia="en-GB"/>
        </w:rPr>
      </w:pPr>
      <w:r w:rsidRPr="008E770A">
        <w:rPr>
          <w:rFonts w:ascii="Arial" w:eastAsia="Calibri" w:hAnsi="Arial" w:cs="Arial"/>
          <w:color w:val="000000"/>
          <w:sz w:val="24"/>
          <w:lang w:eastAsia="en-GB"/>
        </w:rPr>
        <w:t xml:space="preserve">Asking people to repeat for the purpose of recording </w:t>
      </w:r>
    </w:p>
    <w:p w14:paraId="5AFA304A" w14:textId="6A003300" w:rsidR="008E770A" w:rsidRDefault="008E770A" w:rsidP="008E770A">
      <w:pPr>
        <w:numPr>
          <w:ilvl w:val="2"/>
          <w:numId w:val="1"/>
        </w:numPr>
        <w:spacing w:after="66" w:line="269" w:lineRule="auto"/>
        <w:ind w:left="2161" w:hanging="361"/>
        <w:rPr>
          <w:rFonts w:ascii="Arial" w:eastAsia="Calibri" w:hAnsi="Arial" w:cs="Arial"/>
          <w:color w:val="000000"/>
          <w:sz w:val="24"/>
          <w:lang w:eastAsia="en-GB"/>
        </w:rPr>
      </w:pPr>
      <w:r w:rsidRPr="008E770A">
        <w:rPr>
          <w:rFonts w:ascii="Arial" w:eastAsia="Calibri" w:hAnsi="Arial" w:cs="Arial"/>
          <w:color w:val="000000"/>
          <w:sz w:val="24"/>
          <w:lang w:eastAsia="en-GB"/>
        </w:rPr>
        <w:t>Failure to observe</w:t>
      </w:r>
      <w:r w:rsidR="00861E22">
        <w:rPr>
          <w:rFonts w:ascii="Arial" w:eastAsia="Calibri" w:hAnsi="Arial" w:cs="Arial"/>
          <w:color w:val="000000"/>
          <w:sz w:val="24"/>
          <w:lang w:eastAsia="en-GB"/>
        </w:rPr>
        <w:t xml:space="preserve"> any part of</w:t>
      </w:r>
      <w:r w:rsidRPr="008E770A">
        <w:rPr>
          <w:rFonts w:ascii="Arial" w:eastAsia="Calibri" w:hAnsi="Arial" w:cs="Arial"/>
          <w:color w:val="000000"/>
          <w:sz w:val="24"/>
          <w:lang w:eastAsia="en-GB"/>
        </w:rPr>
        <w:t xml:space="preserve"> this p</w:t>
      </w:r>
      <w:r w:rsidR="00861E22">
        <w:rPr>
          <w:rFonts w:ascii="Arial" w:eastAsia="Calibri" w:hAnsi="Arial" w:cs="Arial"/>
          <w:color w:val="000000"/>
          <w:sz w:val="24"/>
          <w:lang w:eastAsia="en-GB"/>
        </w:rPr>
        <w:t>olicy</w:t>
      </w:r>
    </w:p>
    <w:p w14:paraId="12A6C5AF" w14:textId="77777777" w:rsidR="006B728B" w:rsidRPr="006B728B" w:rsidRDefault="006B728B" w:rsidP="006B728B">
      <w:pPr>
        <w:rPr>
          <w:rFonts w:ascii="Arial" w:eastAsia="Calibri" w:hAnsi="Arial" w:cs="Arial"/>
          <w:sz w:val="24"/>
          <w:lang w:eastAsia="en-GB"/>
        </w:rPr>
      </w:pPr>
    </w:p>
    <w:p w14:paraId="015A8C86" w14:textId="09CDAAD4" w:rsidR="006B728B" w:rsidRPr="008E770A" w:rsidRDefault="006B728B" w:rsidP="006B728B">
      <w:pPr>
        <w:tabs>
          <w:tab w:val="left" w:pos="1245"/>
        </w:tabs>
        <w:rPr>
          <w:rFonts w:ascii="Arial" w:eastAsia="Calibri" w:hAnsi="Arial" w:cs="Arial"/>
          <w:sz w:val="24"/>
          <w:lang w:eastAsia="en-GB"/>
        </w:rPr>
      </w:pPr>
      <w:r>
        <w:rPr>
          <w:rFonts w:ascii="Arial" w:eastAsia="Calibri" w:hAnsi="Arial" w:cs="Arial"/>
          <w:sz w:val="24"/>
          <w:lang w:eastAsia="en-GB"/>
        </w:rPr>
        <w:tab/>
      </w:r>
    </w:p>
    <w:p w14:paraId="4B1B7FD1" w14:textId="45E220B8" w:rsidR="008E770A" w:rsidRPr="008E770A" w:rsidRDefault="008E770A" w:rsidP="008E770A">
      <w:pPr>
        <w:numPr>
          <w:ilvl w:val="1"/>
          <w:numId w:val="1"/>
        </w:numPr>
        <w:spacing w:after="39" w:line="269" w:lineRule="auto"/>
        <w:ind w:hanging="365"/>
        <w:rPr>
          <w:rFonts w:ascii="Arial" w:eastAsia="Calibri" w:hAnsi="Arial" w:cs="Arial"/>
          <w:color w:val="000000"/>
          <w:sz w:val="24"/>
          <w:lang w:eastAsia="en-GB"/>
        </w:rPr>
      </w:pPr>
      <w:r w:rsidRPr="008E770A">
        <w:rPr>
          <w:rFonts w:ascii="Arial" w:eastAsia="Calibri" w:hAnsi="Arial" w:cs="Arial"/>
          <w:color w:val="000000"/>
          <w:sz w:val="24"/>
          <w:lang w:eastAsia="en-GB"/>
        </w:rPr>
        <w:lastRenderedPageBreak/>
        <w:t xml:space="preserve">the meeting agreeing to formally exclude the press and public from the meeting due to the exempt/confidential nature of the business being discussed, in accordance with statutory procedures. </w:t>
      </w:r>
    </w:p>
    <w:p w14:paraId="79035535" w14:textId="0D1F6EC4" w:rsidR="008E770A" w:rsidRPr="008E770A" w:rsidRDefault="008E770A" w:rsidP="008E770A">
      <w:pPr>
        <w:numPr>
          <w:ilvl w:val="1"/>
          <w:numId w:val="1"/>
        </w:numPr>
        <w:spacing w:after="26" w:line="299" w:lineRule="auto"/>
        <w:ind w:hanging="365"/>
        <w:rPr>
          <w:rFonts w:ascii="Arial" w:eastAsia="Calibri" w:hAnsi="Arial" w:cs="Arial"/>
          <w:color w:val="000000"/>
          <w:sz w:val="24"/>
          <w:lang w:eastAsia="en-GB"/>
        </w:rPr>
      </w:pPr>
      <w:r w:rsidRPr="008E770A">
        <w:rPr>
          <w:rFonts w:ascii="Arial" w:eastAsia="Calibri" w:hAnsi="Arial" w:cs="Arial"/>
          <w:color w:val="000000"/>
          <w:sz w:val="24"/>
          <w:lang w:eastAsia="en-GB"/>
        </w:rPr>
        <w:t xml:space="preserve">where continued recording/ photography/ filming/webcasting might infringe the rights or privacy of any </w:t>
      </w:r>
      <w:r w:rsidR="00253D95" w:rsidRPr="008E770A">
        <w:rPr>
          <w:rFonts w:ascii="Arial" w:eastAsia="Calibri" w:hAnsi="Arial" w:cs="Arial"/>
          <w:color w:val="000000"/>
          <w:sz w:val="24"/>
          <w:lang w:eastAsia="en-GB"/>
        </w:rPr>
        <w:t>individual or</w:t>
      </w:r>
      <w:r w:rsidRPr="008E770A">
        <w:rPr>
          <w:rFonts w:ascii="Arial" w:eastAsia="Calibri" w:hAnsi="Arial" w:cs="Arial"/>
          <w:color w:val="000000"/>
          <w:sz w:val="24"/>
          <w:lang w:eastAsia="en-GB"/>
        </w:rPr>
        <w:t xml:space="preserve"> intimidate them. </w:t>
      </w:r>
    </w:p>
    <w:p w14:paraId="0FE8BBC2" w14:textId="04E16A99" w:rsidR="008E770A" w:rsidRPr="008E770A" w:rsidRDefault="008E770A" w:rsidP="008E770A">
      <w:pPr>
        <w:numPr>
          <w:ilvl w:val="1"/>
          <w:numId w:val="1"/>
        </w:numPr>
        <w:spacing w:after="5" w:line="269" w:lineRule="auto"/>
        <w:ind w:hanging="365"/>
        <w:rPr>
          <w:rFonts w:ascii="Arial" w:eastAsia="Calibri" w:hAnsi="Arial" w:cs="Arial"/>
          <w:color w:val="000000"/>
          <w:sz w:val="24"/>
          <w:lang w:eastAsia="en-GB"/>
        </w:rPr>
      </w:pPr>
      <w:r w:rsidRPr="008E770A">
        <w:rPr>
          <w:rFonts w:ascii="Arial" w:eastAsia="Calibri" w:hAnsi="Arial" w:cs="Arial"/>
          <w:color w:val="000000"/>
          <w:sz w:val="24"/>
          <w:lang w:eastAsia="en-GB"/>
        </w:rPr>
        <w:t xml:space="preserve">For any other reason which the Chairman considers reasonable in the circumstances. </w:t>
      </w:r>
    </w:p>
    <w:p w14:paraId="6E77AB5C" w14:textId="77777777" w:rsidR="008E770A" w:rsidRPr="008E770A" w:rsidRDefault="008E770A" w:rsidP="008E770A">
      <w:pPr>
        <w:spacing w:after="59"/>
        <w:ind w:left="720"/>
        <w:rPr>
          <w:rFonts w:ascii="Arial" w:eastAsia="Calibri" w:hAnsi="Arial" w:cs="Arial"/>
          <w:color w:val="000000"/>
          <w:sz w:val="24"/>
          <w:lang w:eastAsia="en-GB"/>
        </w:rPr>
      </w:pPr>
      <w:r w:rsidRPr="008E770A">
        <w:rPr>
          <w:rFonts w:ascii="Arial" w:eastAsia="Calibri" w:hAnsi="Arial" w:cs="Arial"/>
          <w:color w:val="000000"/>
          <w:sz w:val="24"/>
          <w:lang w:eastAsia="en-GB"/>
        </w:rPr>
        <w:t xml:space="preserve"> </w:t>
      </w:r>
    </w:p>
    <w:p w14:paraId="7FF5D6DD" w14:textId="355E75C3" w:rsidR="008E770A" w:rsidRPr="008E770A" w:rsidRDefault="008E770A" w:rsidP="008E770A">
      <w:pPr>
        <w:numPr>
          <w:ilvl w:val="0"/>
          <w:numId w:val="1"/>
        </w:numPr>
        <w:spacing w:after="5" w:line="269" w:lineRule="auto"/>
        <w:ind w:hanging="360"/>
        <w:rPr>
          <w:rFonts w:ascii="Arial" w:eastAsia="Calibri" w:hAnsi="Arial" w:cs="Arial"/>
          <w:color w:val="000000"/>
          <w:sz w:val="24"/>
          <w:lang w:eastAsia="en-GB"/>
        </w:rPr>
      </w:pPr>
      <w:r w:rsidRPr="008E770A">
        <w:rPr>
          <w:rFonts w:ascii="Arial" w:eastAsia="Calibri" w:hAnsi="Arial" w:cs="Arial"/>
          <w:color w:val="000000"/>
          <w:sz w:val="24"/>
          <w:lang w:eastAsia="en-GB"/>
        </w:rPr>
        <w:t xml:space="preserve">Those reporting on meetings should not edit the recordings, films or photographs in a way that could lead to misinterpretation of the proceedings. This includes refraining from editing an image or views expressed in a way that may </w:t>
      </w:r>
      <w:r w:rsidR="00C05B74" w:rsidRPr="008E770A">
        <w:rPr>
          <w:rFonts w:ascii="Arial" w:eastAsia="Calibri" w:hAnsi="Arial" w:cs="Arial"/>
          <w:color w:val="000000"/>
          <w:sz w:val="24"/>
          <w:lang w:eastAsia="en-GB"/>
        </w:rPr>
        <w:t>ridicule or</w:t>
      </w:r>
      <w:r w:rsidRPr="008E770A">
        <w:rPr>
          <w:rFonts w:ascii="Arial" w:eastAsia="Calibri" w:hAnsi="Arial" w:cs="Arial"/>
          <w:color w:val="000000"/>
          <w:sz w:val="24"/>
          <w:lang w:eastAsia="en-GB"/>
        </w:rPr>
        <w:t xml:space="preserve"> show a lack of respect towards those being photographed, filmed or recorded.  </w:t>
      </w:r>
    </w:p>
    <w:p w14:paraId="1540D29A" w14:textId="77777777" w:rsidR="008E770A" w:rsidRPr="008E770A" w:rsidRDefault="008E770A" w:rsidP="008E770A">
      <w:pPr>
        <w:spacing w:after="59"/>
        <w:ind w:left="720"/>
        <w:rPr>
          <w:rFonts w:ascii="Arial" w:eastAsia="Calibri" w:hAnsi="Arial" w:cs="Arial"/>
          <w:color w:val="000000"/>
          <w:sz w:val="24"/>
          <w:lang w:eastAsia="en-GB"/>
        </w:rPr>
      </w:pPr>
      <w:r w:rsidRPr="008E770A">
        <w:rPr>
          <w:rFonts w:ascii="Arial" w:eastAsia="Calibri" w:hAnsi="Arial" w:cs="Arial"/>
          <w:color w:val="000000"/>
          <w:sz w:val="24"/>
          <w:lang w:eastAsia="en-GB"/>
        </w:rPr>
        <w:t xml:space="preserve"> </w:t>
      </w:r>
    </w:p>
    <w:p w14:paraId="72DC0A3A" w14:textId="1074FEA5" w:rsidR="008E770A" w:rsidRPr="008E770A" w:rsidRDefault="008E770A" w:rsidP="008E770A">
      <w:pPr>
        <w:numPr>
          <w:ilvl w:val="0"/>
          <w:numId w:val="1"/>
        </w:numPr>
        <w:spacing w:after="5" w:line="269" w:lineRule="auto"/>
        <w:ind w:hanging="360"/>
        <w:rPr>
          <w:rFonts w:ascii="Arial" w:eastAsia="Calibri" w:hAnsi="Arial" w:cs="Arial"/>
          <w:color w:val="000000"/>
          <w:sz w:val="24"/>
          <w:lang w:eastAsia="en-GB"/>
        </w:rPr>
      </w:pPr>
      <w:r w:rsidRPr="008E770A">
        <w:rPr>
          <w:rFonts w:ascii="Arial" w:eastAsia="Calibri" w:hAnsi="Arial" w:cs="Arial"/>
          <w:color w:val="000000"/>
          <w:sz w:val="24"/>
          <w:lang w:eastAsia="en-GB"/>
        </w:rPr>
        <w:t xml:space="preserve">Recording and reporting the council’s meetings is </w:t>
      </w:r>
      <w:r w:rsidR="00AD5849">
        <w:rPr>
          <w:rFonts w:ascii="Arial" w:eastAsia="Calibri" w:hAnsi="Arial" w:cs="Arial"/>
          <w:color w:val="000000"/>
          <w:sz w:val="24"/>
          <w:lang w:eastAsia="en-GB"/>
        </w:rPr>
        <w:t xml:space="preserve">governed by </w:t>
      </w:r>
      <w:r w:rsidRPr="008E770A">
        <w:rPr>
          <w:rFonts w:ascii="Arial" w:eastAsia="Calibri" w:hAnsi="Arial" w:cs="Arial"/>
          <w:color w:val="000000"/>
          <w:sz w:val="24"/>
          <w:lang w:eastAsia="en-GB"/>
        </w:rPr>
        <w:t xml:space="preserve">law and it is the responsibility of those recording </w:t>
      </w:r>
      <w:r w:rsidR="00C97FE6">
        <w:rPr>
          <w:rFonts w:ascii="Arial" w:eastAsia="Calibri" w:hAnsi="Arial" w:cs="Arial"/>
          <w:color w:val="000000"/>
          <w:sz w:val="24"/>
          <w:lang w:eastAsia="en-GB"/>
        </w:rPr>
        <w:t xml:space="preserve">and reporting </w:t>
      </w:r>
      <w:r w:rsidRPr="008E770A">
        <w:rPr>
          <w:rFonts w:ascii="Arial" w:eastAsia="Calibri" w:hAnsi="Arial" w:cs="Arial"/>
          <w:color w:val="000000"/>
          <w:sz w:val="24"/>
          <w:lang w:eastAsia="en-GB"/>
        </w:rPr>
        <w:t xml:space="preserve">to ensure compliance, including data protection and defamation. They will be responsible for any allegations of breaches of the law which may result from their use of recorded material and are admitted to the Council Meeting on the basis that they accept this responsibility. The Council reserves the right to initiate legal proceedings in appropriate circumstances. </w:t>
      </w:r>
    </w:p>
    <w:p w14:paraId="7E813A51" w14:textId="77777777" w:rsidR="008E770A" w:rsidRPr="008E770A" w:rsidRDefault="008E770A" w:rsidP="008E770A">
      <w:pPr>
        <w:spacing w:after="61"/>
        <w:rPr>
          <w:rFonts w:ascii="Arial" w:eastAsia="Calibri" w:hAnsi="Arial" w:cs="Arial"/>
          <w:color w:val="000000"/>
          <w:sz w:val="24"/>
          <w:lang w:eastAsia="en-GB"/>
        </w:rPr>
      </w:pPr>
      <w:r w:rsidRPr="008E770A">
        <w:rPr>
          <w:rFonts w:ascii="Arial" w:eastAsia="Calibri" w:hAnsi="Arial" w:cs="Arial"/>
          <w:color w:val="000000"/>
          <w:sz w:val="24"/>
          <w:lang w:eastAsia="en-GB"/>
        </w:rPr>
        <w:t xml:space="preserve"> </w:t>
      </w:r>
    </w:p>
    <w:p w14:paraId="3EA74151" w14:textId="262A767B" w:rsidR="008E770A" w:rsidRDefault="008E770A" w:rsidP="008E770A">
      <w:pPr>
        <w:numPr>
          <w:ilvl w:val="0"/>
          <w:numId w:val="1"/>
        </w:numPr>
        <w:spacing w:after="5" w:line="269" w:lineRule="auto"/>
        <w:ind w:hanging="360"/>
        <w:rPr>
          <w:rFonts w:ascii="Arial" w:eastAsia="Calibri" w:hAnsi="Arial" w:cs="Arial"/>
          <w:color w:val="000000"/>
          <w:sz w:val="24"/>
          <w:lang w:eastAsia="en-GB"/>
        </w:rPr>
      </w:pPr>
      <w:r w:rsidRPr="008E770A">
        <w:rPr>
          <w:rFonts w:ascii="Arial" w:eastAsia="Calibri" w:hAnsi="Arial" w:cs="Arial"/>
          <w:color w:val="000000"/>
          <w:sz w:val="24"/>
          <w:lang w:eastAsia="en-GB"/>
        </w:rPr>
        <w:t>The Council takes no responsibility for any recording made by others. It also takes no responsibility where a recording</w:t>
      </w:r>
      <w:r w:rsidR="003552EB">
        <w:rPr>
          <w:rFonts w:ascii="Arial" w:eastAsia="Calibri" w:hAnsi="Arial" w:cs="Arial"/>
          <w:color w:val="000000"/>
          <w:sz w:val="24"/>
          <w:lang w:eastAsia="en-GB"/>
        </w:rPr>
        <w:t>,</w:t>
      </w:r>
      <w:r w:rsidRPr="008E770A">
        <w:rPr>
          <w:rFonts w:ascii="Arial" w:eastAsia="Calibri" w:hAnsi="Arial" w:cs="Arial"/>
          <w:color w:val="000000"/>
          <w:sz w:val="24"/>
          <w:lang w:eastAsia="en-GB"/>
        </w:rPr>
        <w:t xml:space="preserve"> which it makes</w:t>
      </w:r>
      <w:r w:rsidR="003552EB">
        <w:rPr>
          <w:rFonts w:ascii="Arial" w:eastAsia="Calibri" w:hAnsi="Arial" w:cs="Arial"/>
          <w:color w:val="000000"/>
          <w:sz w:val="24"/>
          <w:lang w:eastAsia="en-GB"/>
        </w:rPr>
        <w:t>,</w:t>
      </w:r>
      <w:r w:rsidRPr="008E770A">
        <w:rPr>
          <w:rFonts w:ascii="Arial" w:eastAsia="Calibri" w:hAnsi="Arial" w:cs="Arial"/>
          <w:color w:val="000000"/>
          <w:sz w:val="24"/>
          <w:lang w:eastAsia="en-GB"/>
        </w:rPr>
        <w:t xml:space="preserve"> is subsequently used by any third party. Any third party making or editing a recording of a meeting shall</w:t>
      </w:r>
      <w:r w:rsidR="00465400">
        <w:rPr>
          <w:rFonts w:ascii="Arial" w:eastAsia="Calibri" w:hAnsi="Arial" w:cs="Arial"/>
          <w:color w:val="000000"/>
          <w:sz w:val="24"/>
          <w:lang w:eastAsia="en-GB"/>
        </w:rPr>
        <w:t xml:space="preserve">, </w:t>
      </w:r>
      <w:r w:rsidRPr="008E770A">
        <w:rPr>
          <w:rFonts w:ascii="Arial" w:eastAsia="Calibri" w:hAnsi="Arial" w:cs="Arial"/>
          <w:color w:val="000000"/>
          <w:sz w:val="24"/>
          <w:lang w:eastAsia="en-GB"/>
        </w:rPr>
        <w:t>in doing so</w:t>
      </w:r>
      <w:r w:rsidR="00166264">
        <w:rPr>
          <w:rFonts w:ascii="Arial" w:eastAsia="Calibri" w:hAnsi="Arial" w:cs="Arial"/>
          <w:color w:val="000000"/>
          <w:sz w:val="24"/>
          <w:lang w:eastAsia="en-GB"/>
        </w:rPr>
        <w:t>,</w:t>
      </w:r>
      <w:r w:rsidRPr="008E770A">
        <w:rPr>
          <w:rFonts w:ascii="Arial" w:eastAsia="Calibri" w:hAnsi="Arial" w:cs="Arial"/>
          <w:color w:val="000000"/>
          <w:sz w:val="24"/>
          <w:lang w:eastAsia="en-GB"/>
        </w:rPr>
        <w:t xml:space="preserve"> be taken to have indemnified the Council against all actions, proceedings, costs, claims, demands, liabilities, losses and expenses whatsoever relating to the making or use of that recording. </w:t>
      </w:r>
    </w:p>
    <w:p w14:paraId="19BAE995" w14:textId="77777777" w:rsidR="00B055BC" w:rsidRDefault="00B055BC" w:rsidP="00B055BC">
      <w:pPr>
        <w:pStyle w:val="ListParagraph"/>
        <w:rPr>
          <w:rFonts w:ascii="Arial" w:eastAsia="Calibri" w:hAnsi="Arial" w:cs="Arial"/>
          <w:color w:val="000000"/>
          <w:sz w:val="24"/>
          <w:lang w:eastAsia="en-GB"/>
        </w:rPr>
      </w:pPr>
    </w:p>
    <w:p w14:paraId="7E5B9047" w14:textId="7BE5B167" w:rsidR="00B055BC" w:rsidRPr="008E770A" w:rsidRDefault="006F309D" w:rsidP="008E770A">
      <w:pPr>
        <w:numPr>
          <w:ilvl w:val="0"/>
          <w:numId w:val="1"/>
        </w:numPr>
        <w:spacing w:after="5" w:line="269" w:lineRule="auto"/>
        <w:ind w:hanging="360"/>
        <w:rPr>
          <w:rFonts w:ascii="Arial" w:eastAsia="Calibri" w:hAnsi="Arial" w:cs="Arial"/>
          <w:color w:val="000000"/>
          <w:sz w:val="24"/>
          <w:lang w:eastAsia="en-GB"/>
        </w:rPr>
      </w:pPr>
      <w:r>
        <w:rPr>
          <w:rFonts w:ascii="Arial" w:eastAsia="Calibri" w:hAnsi="Arial" w:cs="Arial"/>
          <w:color w:val="000000"/>
          <w:sz w:val="24"/>
          <w:lang w:eastAsia="en-GB"/>
        </w:rPr>
        <w:t xml:space="preserve">The Council/Committee is not liable for the actions of any person </w:t>
      </w:r>
      <w:r w:rsidR="00A2520B">
        <w:rPr>
          <w:rFonts w:ascii="Arial" w:eastAsia="Calibri" w:hAnsi="Arial" w:cs="Arial"/>
          <w:color w:val="000000"/>
          <w:sz w:val="24"/>
          <w:lang w:eastAsia="en-GB"/>
        </w:rPr>
        <w:t xml:space="preserve">making a recording at a Council or Committee meeting </w:t>
      </w:r>
      <w:r w:rsidR="009702F9">
        <w:rPr>
          <w:rFonts w:ascii="Arial" w:eastAsia="Calibri" w:hAnsi="Arial" w:cs="Arial"/>
          <w:color w:val="000000"/>
          <w:sz w:val="24"/>
          <w:lang w:eastAsia="en-GB"/>
        </w:rPr>
        <w:t>which identifies a member of the public, or for any publication of that recording.</w:t>
      </w:r>
    </w:p>
    <w:p w14:paraId="31819F10" w14:textId="77777777" w:rsidR="008E770A" w:rsidRPr="008E770A" w:rsidRDefault="008E770A" w:rsidP="008E770A">
      <w:pPr>
        <w:spacing w:after="61"/>
        <w:rPr>
          <w:rFonts w:ascii="Arial" w:eastAsia="Calibri" w:hAnsi="Arial" w:cs="Arial"/>
          <w:color w:val="000000"/>
          <w:sz w:val="24"/>
          <w:lang w:eastAsia="en-GB"/>
        </w:rPr>
      </w:pPr>
      <w:r w:rsidRPr="008E770A">
        <w:rPr>
          <w:rFonts w:ascii="Arial" w:eastAsia="Calibri" w:hAnsi="Arial" w:cs="Arial"/>
          <w:color w:val="000000"/>
          <w:sz w:val="24"/>
          <w:lang w:eastAsia="en-GB"/>
        </w:rPr>
        <w:t xml:space="preserve"> </w:t>
      </w:r>
    </w:p>
    <w:p w14:paraId="54BFEC19" w14:textId="07F3D33A" w:rsidR="008E770A" w:rsidRPr="008E770A" w:rsidRDefault="008E770A" w:rsidP="008E770A">
      <w:pPr>
        <w:numPr>
          <w:ilvl w:val="0"/>
          <w:numId w:val="1"/>
        </w:numPr>
        <w:spacing w:after="5" w:line="269" w:lineRule="auto"/>
        <w:ind w:hanging="360"/>
        <w:rPr>
          <w:rFonts w:ascii="Arial" w:eastAsia="Calibri" w:hAnsi="Arial" w:cs="Arial"/>
          <w:color w:val="000000"/>
          <w:sz w:val="24"/>
          <w:lang w:eastAsia="en-GB"/>
        </w:rPr>
      </w:pPr>
      <w:r w:rsidRPr="008E770A">
        <w:rPr>
          <w:rFonts w:ascii="Arial" w:eastAsia="Calibri" w:hAnsi="Arial" w:cs="Arial"/>
          <w:color w:val="000000"/>
          <w:sz w:val="24"/>
          <w:lang w:eastAsia="en-GB"/>
        </w:rPr>
        <w:t xml:space="preserve">The Council asserts no copyright or control over recordings of meetings made by itself or others whilst on Council premises, subject to paragraph 13 above. </w:t>
      </w:r>
    </w:p>
    <w:p w14:paraId="61D15944" w14:textId="77777777" w:rsidR="008E770A" w:rsidRPr="008E770A" w:rsidRDefault="008E770A" w:rsidP="008E770A">
      <w:pPr>
        <w:spacing w:after="61"/>
        <w:rPr>
          <w:rFonts w:ascii="Arial" w:eastAsia="Calibri" w:hAnsi="Arial" w:cs="Arial"/>
          <w:color w:val="000000"/>
          <w:sz w:val="24"/>
          <w:lang w:eastAsia="en-GB"/>
        </w:rPr>
      </w:pPr>
      <w:r w:rsidRPr="008E770A">
        <w:rPr>
          <w:rFonts w:ascii="Arial" w:eastAsia="Calibri" w:hAnsi="Arial" w:cs="Arial"/>
          <w:color w:val="000000"/>
          <w:sz w:val="24"/>
          <w:lang w:eastAsia="en-GB"/>
        </w:rPr>
        <w:t xml:space="preserve"> </w:t>
      </w:r>
    </w:p>
    <w:p w14:paraId="375A6BE8" w14:textId="4C243F17" w:rsidR="008E770A" w:rsidRDefault="008E770A" w:rsidP="008E770A">
      <w:pPr>
        <w:numPr>
          <w:ilvl w:val="0"/>
          <w:numId w:val="1"/>
        </w:numPr>
        <w:spacing w:after="5" w:line="269" w:lineRule="auto"/>
        <w:ind w:hanging="360"/>
        <w:rPr>
          <w:rFonts w:ascii="Arial" w:eastAsia="Calibri" w:hAnsi="Arial" w:cs="Arial"/>
          <w:color w:val="000000"/>
          <w:sz w:val="24"/>
          <w:lang w:eastAsia="en-GB"/>
        </w:rPr>
      </w:pPr>
      <w:r w:rsidRPr="008E770A">
        <w:rPr>
          <w:rFonts w:ascii="Arial" w:eastAsia="Calibri" w:hAnsi="Arial" w:cs="Arial"/>
          <w:color w:val="000000"/>
          <w:sz w:val="24"/>
          <w:lang w:eastAsia="en-GB"/>
        </w:rPr>
        <w:t>Recordings made by the Council are for the purpose of ensuring the accuracy of minutes</w:t>
      </w:r>
      <w:r w:rsidR="00E71C6A">
        <w:rPr>
          <w:rFonts w:ascii="Arial" w:eastAsia="Calibri" w:hAnsi="Arial" w:cs="Arial"/>
          <w:color w:val="000000"/>
          <w:sz w:val="24"/>
          <w:lang w:eastAsia="en-GB"/>
        </w:rPr>
        <w:t>. O</w:t>
      </w:r>
      <w:r w:rsidRPr="008E770A">
        <w:rPr>
          <w:rFonts w:ascii="Arial" w:eastAsia="Calibri" w:hAnsi="Arial" w:cs="Arial"/>
          <w:color w:val="000000"/>
          <w:sz w:val="24"/>
          <w:lang w:eastAsia="en-GB"/>
        </w:rPr>
        <w:t>nce these minutes are approved by Council, the recording will be deleted.</w:t>
      </w:r>
    </w:p>
    <w:p w14:paraId="2EBAC8DB" w14:textId="77777777" w:rsidR="00954815" w:rsidRDefault="00954815" w:rsidP="00954815">
      <w:pPr>
        <w:pStyle w:val="ListParagraph"/>
        <w:rPr>
          <w:rFonts w:ascii="Arial" w:eastAsia="Calibri" w:hAnsi="Arial" w:cs="Arial"/>
          <w:color w:val="000000"/>
          <w:sz w:val="24"/>
          <w:lang w:eastAsia="en-GB"/>
        </w:rPr>
      </w:pPr>
    </w:p>
    <w:p w14:paraId="4ED72532" w14:textId="587FD936" w:rsidR="00954815" w:rsidRDefault="00717D29" w:rsidP="008E770A">
      <w:pPr>
        <w:numPr>
          <w:ilvl w:val="0"/>
          <w:numId w:val="1"/>
        </w:numPr>
        <w:spacing w:after="5" w:line="269" w:lineRule="auto"/>
        <w:ind w:hanging="360"/>
        <w:rPr>
          <w:rFonts w:ascii="Arial" w:eastAsia="Calibri" w:hAnsi="Arial" w:cs="Arial"/>
          <w:color w:val="000000"/>
          <w:sz w:val="24"/>
          <w:lang w:eastAsia="en-GB"/>
        </w:rPr>
      </w:pPr>
      <w:r>
        <w:rPr>
          <w:rFonts w:ascii="Arial" w:eastAsia="Calibri" w:hAnsi="Arial" w:cs="Arial"/>
          <w:color w:val="000000"/>
          <w:sz w:val="24"/>
          <w:lang w:eastAsia="en-GB"/>
        </w:rPr>
        <w:t>Should the Council</w:t>
      </w:r>
      <w:r w:rsidR="00E25290">
        <w:rPr>
          <w:rFonts w:ascii="Arial" w:eastAsia="Calibri" w:hAnsi="Arial" w:cs="Arial"/>
          <w:color w:val="000000"/>
          <w:sz w:val="24"/>
          <w:lang w:eastAsia="en-GB"/>
        </w:rPr>
        <w:t xml:space="preserve"> or Committee agree to </w:t>
      </w:r>
      <w:r w:rsidR="00C12041">
        <w:rPr>
          <w:rFonts w:ascii="Arial" w:eastAsia="Calibri" w:hAnsi="Arial" w:cs="Arial"/>
          <w:color w:val="000000"/>
          <w:sz w:val="24"/>
          <w:lang w:eastAsia="en-GB"/>
        </w:rPr>
        <w:t xml:space="preserve">photograph, film, record or broadcast meetings </w:t>
      </w:r>
      <w:r w:rsidR="00337B39">
        <w:rPr>
          <w:rFonts w:ascii="Arial" w:eastAsia="Calibri" w:hAnsi="Arial" w:cs="Arial"/>
          <w:color w:val="000000"/>
          <w:sz w:val="24"/>
          <w:lang w:eastAsia="en-GB"/>
        </w:rPr>
        <w:t>it shall do so in accordance with this policy, as</w:t>
      </w:r>
      <w:r w:rsidR="008C70B6">
        <w:rPr>
          <w:rFonts w:ascii="Arial" w:eastAsia="Calibri" w:hAnsi="Arial" w:cs="Arial"/>
          <w:color w:val="000000"/>
          <w:sz w:val="24"/>
          <w:lang w:eastAsia="en-GB"/>
        </w:rPr>
        <w:t xml:space="preserve"> well as its data rete</w:t>
      </w:r>
      <w:r w:rsidR="00D46DE7">
        <w:rPr>
          <w:rFonts w:ascii="Arial" w:eastAsia="Calibri" w:hAnsi="Arial" w:cs="Arial"/>
          <w:color w:val="000000"/>
          <w:sz w:val="24"/>
          <w:lang w:eastAsia="en-GB"/>
        </w:rPr>
        <w:t>ntion and disposal policy.</w:t>
      </w:r>
    </w:p>
    <w:p w14:paraId="43C901A5" w14:textId="77777777" w:rsidR="00E71C6A" w:rsidRPr="009F3E76" w:rsidRDefault="00E71C6A" w:rsidP="009F3E76">
      <w:pPr>
        <w:rPr>
          <w:rFonts w:ascii="Arial" w:eastAsia="Calibri" w:hAnsi="Arial" w:cs="Arial"/>
          <w:color w:val="000000"/>
          <w:sz w:val="24"/>
          <w:lang w:eastAsia="en-GB"/>
        </w:rPr>
      </w:pPr>
    </w:p>
    <w:p w14:paraId="45D70031" w14:textId="5ABC27B2" w:rsidR="008E770A" w:rsidRPr="00720CBB" w:rsidRDefault="00E71C6A" w:rsidP="00720CBB">
      <w:pPr>
        <w:numPr>
          <w:ilvl w:val="0"/>
          <w:numId w:val="1"/>
        </w:numPr>
        <w:spacing w:after="5" w:line="269" w:lineRule="auto"/>
        <w:ind w:hanging="360"/>
        <w:rPr>
          <w:rFonts w:ascii="Arial" w:eastAsia="Calibri" w:hAnsi="Arial" w:cs="Arial"/>
          <w:color w:val="000000"/>
          <w:sz w:val="24"/>
          <w:lang w:eastAsia="en-GB"/>
        </w:rPr>
      </w:pPr>
      <w:r>
        <w:rPr>
          <w:rFonts w:ascii="Arial" w:eastAsia="Calibri" w:hAnsi="Arial" w:cs="Arial"/>
          <w:color w:val="000000"/>
          <w:sz w:val="24"/>
          <w:lang w:eastAsia="en-GB"/>
        </w:rPr>
        <w:t xml:space="preserve">The </w:t>
      </w:r>
      <w:r w:rsidR="00D10EF2">
        <w:rPr>
          <w:rFonts w:ascii="Arial" w:eastAsia="Calibri" w:hAnsi="Arial" w:cs="Arial"/>
          <w:color w:val="000000"/>
          <w:sz w:val="24"/>
          <w:lang w:eastAsia="en-GB"/>
        </w:rPr>
        <w:t>Minutes of a Council Meeting remain the statutory</w:t>
      </w:r>
      <w:r w:rsidR="00B4105C">
        <w:rPr>
          <w:rFonts w:ascii="Arial" w:eastAsia="Calibri" w:hAnsi="Arial" w:cs="Arial"/>
          <w:color w:val="000000"/>
          <w:sz w:val="24"/>
          <w:lang w:eastAsia="en-GB"/>
        </w:rPr>
        <w:t xml:space="preserve"> and legally binding record of Council decisions.</w:t>
      </w:r>
    </w:p>
    <w:sectPr w:rsidR="008E770A" w:rsidRPr="00720CBB" w:rsidSect="009C021D">
      <w:headerReference w:type="default" r:id="rId7"/>
      <w:footerReference w:type="default" r:id="rId8"/>
      <w:headerReference w:type="first" r:id="rId9"/>
      <w:footerReference w:type="first" r:id="rId10"/>
      <w:pgSz w:w="11906" w:h="16838"/>
      <w:pgMar w:top="720" w:right="720" w:bottom="720" w:left="720" w:header="708"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624A8E" w14:textId="77777777" w:rsidR="00476946" w:rsidRDefault="00476946" w:rsidP="008E770A">
      <w:pPr>
        <w:spacing w:after="0" w:line="240" w:lineRule="auto"/>
      </w:pPr>
      <w:r>
        <w:separator/>
      </w:r>
    </w:p>
  </w:endnote>
  <w:endnote w:type="continuationSeparator" w:id="0">
    <w:p w14:paraId="327EEF87" w14:textId="77777777" w:rsidR="00476946" w:rsidRDefault="00476946" w:rsidP="008E77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221FE0" w14:textId="77777777" w:rsidR="006B728B" w:rsidRDefault="006B728B" w:rsidP="006F3381">
    <w:pPr>
      <w:pStyle w:val="Footer"/>
      <w:rPr>
        <w:rFonts w:ascii="Arial" w:hAnsi="Arial" w:cs="Arial"/>
      </w:rPr>
    </w:pPr>
  </w:p>
  <w:p w14:paraId="0676FAD3" w14:textId="0B1B8B19" w:rsidR="006F3381" w:rsidRPr="00797DDD" w:rsidRDefault="006F3381" w:rsidP="006F3381">
    <w:pPr>
      <w:pStyle w:val="Footer"/>
      <w:rPr>
        <w:rFonts w:ascii="Arial" w:hAnsi="Arial" w:cs="Arial"/>
      </w:rPr>
    </w:pPr>
    <w:r w:rsidRPr="00797DDD">
      <w:rPr>
        <w:rFonts w:ascii="Arial" w:hAnsi="Arial" w:cs="Arial"/>
      </w:rPr>
      <w:t>Adopted by LPC –</w:t>
    </w:r>
    <w:r w:rsidR="009C021D">
      <w:rPr>
        <w:rFonts w:ascii="Arial" w:hAnsi="Arial" w:cs="Arial"/>
      </w:rPr>
      <w:t xml:space="preserve"> February 2023</w:t>
    </w:r>
  </w:p>
  <w:p w14:paraId="26907B6D" w14:textId="7261BD44" w:rsidR="006F3381" w:rsidRDefault="006F3381">
    <w:pPr>
      <w:pStyle w:val="Footer"/>
    </w:pPr>
    <w:r w:rsidRPr="00797DDD">
      <w:rPr>
        <w:rFonts w:ascii="Arial" w:hAnsi="Arial" w:cs="Arial"/>
      </w:rPr>
      <w:t>Next Review Due</w:t>
    </w:r>
    <w:r w:rsidR="006B728B">
      <w:rPr>
        <w:rFonts w:ascii="Arial" w:hAnsi="Arial" w:cs="Arial"/>
      </w:rPr>
      <w:t xml:space="preserve"> </w:t>
    </w:r>
    <w:r w:rsidR="009C021D">
      <w:rPr>
        <w:rFonts w:ascii="Arial" w:hAnsi="Arial" w:cs="Arial"/>
      </w:rPr>
      <w:t>– March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2B2631" w14:textId="77777777" w:rsidR="009C021D" w:rsidRDefault="009C021D" w:rsidP="009C021D">
    <w:pPr>
      <w:pStyle w:val="Footer"/>
      <w:rPr>
        <w:rFonts w:ascii="Arial" w:hAnsi="Arial" w:cs="Arial"/>
      </w:rPr>
    </w:pPr>
  </w:p>
  <w:p w14:paraId="6A64E736" w14:textId="77777777" w:rsidR="009C021D" w:rsidRPr="00797DDD" w:rsidRDefault="009C021D" w:rsidP="009C021D">
    <w:pPr>
      <w:pStyle w:val="Footer"/>
      <w:rPr>
        <w:rFonts w:ascii="Arial" w:hAnsi="Arial" w:cs="Arial"/>
      </w:rPr>
    </w:pPr>
    <w:r w:rsidRPr="00797DDD">
      <w:rPr>
        <w:rFonts w:ascii="Arial" w:hAnsi="Arial" w:cs="Arial"/>
      </w:rPr>
      <w:t>Adopted by LPC –</w:t>
    </w:r>
    <w:r>
      <w:rPr>
        <w:rFonts w:ascii="Arial" w:hAnsi="Arial" w:cs="Arial"/>
      </w:rPr>
      <w:t xml:space="preserve"> February 2023</w:t>
    </w:r>
  </w:p>
  <w:p w14:paraId="7E1FC0D1" w14:textId="08EA961E" w:rsidR="006F3381" w:rsidRDefault="009C021D">
    <w:pPr>
      <w:pStyle w:val="Footer"/>
    </w:pPr>
    <w:r w:rsidRPr="00797DDD">
      <w:rPr>
        <w:rFonts w:ascii="Arial" w:hAnsi="Arial" w:cs="Arial"/>
      </w:rPr>
      <w:t>Next Review Due</w:t>
    </w:r>
    <w:r>
      <w:rPr>
        <w:rFonts w:ascii="Arial" w:hAnsi="Arial" w:cs="Arial"/>
      </w:rPr>
      <w:t xml:space="preserve"> – March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05EFD5" w14:textId="77777777" w:rsidR="00476946" w:rsidRDefault="00476946" w:rsidP="008E770A">
      <w:pPr>
        <w:spacing w:after="0" w:line="240" w:lineRule="auto"/>
      </w:pPr>
      <w:r>
        <w:separator/>
      </w:r>
    </w:p>
  </w:footnote>
  <w:footnote w:type="continuationSeparator" w:id="0">
    <w:p w14:paraId="2422B47C" w14:textId="77777777" w:rsidR="00476946" w:rsidRDefault="00476946" w:rsidP="008E77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0C754" w14:textId="68150B74" w:rsidR="008E770A" w:rsidRPr="008E770A" w:rsidRDefault="008E770A" w:rsidP="008E770A">
    <w:pPr>
      <w:pStyle w:val="Header"/>
      <w:jc w:val="center"/>
      <w:rPr>
        <w:rFonts w:ascii="Arial" w:hAnsi="Arial" w:cs="Arial"/>
        <w:sz w:val="52"/>
        <w:szCs w:val="5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528E59" w14:textId="77777777" w:rsidR="0075097B" w:rsidRPr="008E770A" w:rsidRDefault="0075097B" w:rsidP="0075097B">
    <w:pPr>
      <w:pStyle w:val="Header"/>
      <w:jc w:val="center"/>
      <w:rPr>
        <w:rFonts w:ascii="Arial" w:hAnsi="Arial" w:cs="Arial"/>
        <w:sz w:val="52"/>
        <w:szCs w:val="52"/>
      </w:rPr>
    </w:pPr>
    <w:r w:rsidRPr="008E770A">
      <w:rPr>
        <w:rFonts w:ascii="Arial" w:hAnsi="Arial" w:cs="Arial"/>
        <w:sz w:val="52"/>
        <w:szCs w:val="52"/>
      </w:rPr>
      <w:t>Longhope Parish Council</w:t>
    </w:r>
  </w:p>
  <w:p w14:paraId="66BF2F55" w14:textId="77777777" w:rsidR="0075097B" w:rsidRDefault="007509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7AD5E49"/>
    <w:multiLevelType w:val="hybridMultilevel"/>
    <w:tmpl w:val="55309FE2"/>
    <w:lvl w:ilvl="0" w:tplc="CCC2C822">
      <w:start w:val="1"/>
      <w:numFmt w:val="decimal"/>
      <w:lvlText w:val="%1."/>
      <w:lvlJc w:val="left"/>
      <w:pPr>
        <w:ind w:left="7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40E2B52">
      <w:start w:val="1"/>
      <w:numFmt w:val="bullet"/>
      <w:lvlText w:val="•"/>
      <w:lvlJc w:val="left"/>
      <w:pPr>
        <w:ind w:left="8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08090001">
      <w:start w:val="1"/>
      <w:numFmt w:val="bullet"/>
      <w:lvlText w:val=""/>
      <w:lvlJc w:val="left"/>
      <w:pPr>
        <w:ind w:left="2521" w:hanging="360"/>
      </w:pPr>
      <w:rPr>
        <w:rFonts w:ascii="Symbol" w:hAnsi="Symbol" w:hint="default"/>
      </w:rPr>
    </w:lvl>
    <w:lvl w:ilvl="3" w:tplc="6E4E248C">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561A8302">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512C6244">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1FEC13EC">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C59437EC">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BF54A6D6">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num w:numId="1" w16cid:durableId="392849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770A"/>
    <w:rsid w:val="00032957"/>
    <w:rsid w:val="00042E06"/>
    <w:rsid w:val="00051A94"/>
    <w:rsid w:val="0008184D"/>
    <w:rsid w:val="001040FD"/>
    <w:rsid w:val="00114D38"/>
    <w:rsid w:val="00142A8D"/>
    <w:rsid w:val="00166264"/>
    <w:rsid w:val="001937FF"/>
    <w:rsid w:val="001A132D"/>
    <w:rsid w:val="001B7AC7"/>
    <w:rsid w:val="001F7873"/>
    <w:rsid w:val="00253D95"/>
    <w:rsid w:val="00277DC2"/>
    <w:rsid w:val="00306A89"/>
    <w:rsid w:val="00331D24"/>
    <w:rsid w:val="00337B39"/>
    <w:rsid w:val="003552EB"/>
    <w:rsid w:val="00387150"/>
    <w:rsid w:val="00465400"/>
    <w:rsid w:val="004707EA"/>
    <w:rsid w:val="00476946"/>
    <w:rsid w:val="00593710"/>
    <w:rsid w:val="00615213"/>
    <w:rsid w:val="006766DD"/>
    <w:rsid w:val="006950D5"/>
    <w:rsid w:val="006B728B"/>
    <w:rsid w:val="006E6D7C"/>
    <w:rsid w:val="006F309D"/>
    <w:rsid w:val="006F3381"/>
    <w:rsid w:val="007009F3"/>
    <w:rsid w:val="00717D29"/>
    <w:rsid w:val="00720CBB"/>
    <w:rsid w:val="007210A1"/>
    <w:rsid w:val="0075097B"/>
    <w:rsid w:val="008435F3"/>
    <w:rsid w:val="00861E22"/>
    <w:rsid w:val="008A0E3F"/>
    <w:rsid w:val="008C70B6"/>
    <w:rsid w:val="008D4CA2"/>
    <w:rsid w:val="008E2D93"/>
    <w:rsid w:val="008E60D6"/>
    <w:rsid w:val="008E770A"/>
    <w:rsid w:val="009214E6"/>
    <w:rsid w:val="009520BF"/>
    <w:rsid w:val="00954815"/>
    <w:rsid w:val="00957800"/>
    <w:rsid w:val="009702F9"/>
    <w:rsid w:val="009C021D"/>
    <w:rsid w:val="009C6759"/>
    <w:rsid w:val="009F3E76"/>
    <w:rsid w:val="00A033CD"/>
    <w:rsid w:val="00A13E84"/>
    <w:rsid w:val="00A2520B"/>
    <w:rsid w:val="00AD5849"/>
    <w:rsid w:val="00B055BC"/>
    <w:rsid w:val="00B14B19"/>
    <w:rsid w:val="00B4105C"/>
    <w:rsid w:val="00B54D05"/>
    <w:rsid w:val="00BD681D"/>
    <w:rsid w:val="00C05B74"/>
    <w:rsid w:val="00C07742"/>
    <w:rsid w:val="00C12041"/>
    <w:rsid w:val="00C97FE6"/>
    <w:rsid w:val="00CB6A3C"/>
    <w:rsid w:val="00D10EF2"/>
    <w:rsid w:val="00D444DE"/>
    <w:rsid w:val="00D46DE7"/>
    <w:rsid w:val="00DA175F"/>
    <w:rsid w:val="00DD6370"/>
    <w:rsid w:val="00E031E5"/>
    <w:rsid w:val="00E21E27"/>
    <w:rsid w:val="00E25290"/>
    <w:rsid w:val="00E71C6A"/>
    <w:rsid w:val="00F1233A"/>
    <w:rsid w:val="00FA38B2"/>
    <w:rsid w:val="00FB771A"/>
    <w:rsid w:val="00FF10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D2A64B"/>
  <w15:chartTrackingRefBased/>
  <w15:docId w15:val="{79B2AAED-A186-4C5D-8CAD-987FF1AF8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77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8E770A"/>
  </w:style>
  <w:style w:type="paragraph" w:styleId="Footer">
    <w:name w:val="footer"/>
    <w:basedOn w:val="Normal"/>
    <w:link w:val="FooterChar"/>
    <w:uiPriority w:val="99"/>
    <w:unhideWhenUsed/>
    <w:rsid w:val="008E77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8E770A"/>
  </w:style>
  <w:style w:type="paragraph" w:styleId="ListParagraph">
    <w:name w:val="List Paragraph"/>
    <w:basedOn w:val="Normal"/>
    <w:uiPriority w:val="34"/>
    <w:qFormat/>
    <w:rsid w:val="00E21E2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3</Pages>
  <Words>1061</Words>
  <Characters>6054</Characters>
  <Application>Microsoft Office Word</Application>
  <DocSecurity>0</DocSecurity>
  <Lines>50</Lines>
  <Paragraphs>14</Paragraphs>
  <ScaleCrop>false</ScaleCrop>
  <Company/>
  <LinksUpToDate>false</LinksUpToDate>
  <CharactersWithSpaces>7101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Gary Nicholas</dc:creator>
  <cp:keywords/>
  <dc:description/>
  <cp:lastModifiedBy>Gary Nicholas</cp:lastModifiedBy>
  <cp:revision>76</cp:revision>
  <dcterms:created xsi:type="dcterms:W3CDTF">2023-01-15T02:38:00Z</dcterms:created>
  <dcterms:modified xsi:type="dcterms:W3CDTF">2023-02-12T23:09:00Z</dcterms:modified>
</cp:coreProperties>
</file>